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8C7B6" w14:textId="2B985F83" w:rsidR="00231A0C" w:rsidRPr="00DB2E9F" w:rsidRDefault="00DB20A3" w:rsidP="00DB2E9F">
      <w:pPr>
        <w:pStyle w:val="1Titreducommuniqu"/>
        <w:spacing w:before="0" w:after="0"/>
        <w:jc w:val="center"/>
        <w:rPr>
          <w:b w:val="0"/>
          <w:smallCaps/>
          <w:color w:val="82CDE1"/>
        </w:rPr>
      </w:pPr>
      <w:r w:rsidRPr="00DB2E9F">
        <w:rPr>
          <w:b w:val="0"/>
          <w:smallCaps/>
          <w:color w:val="82CDE1"/>
        </w:rPr>
        <w:t>Intervenants</w:t>
      </w:r>
      <w:r w:rsidRPr="00DB2E9F">
        <w:rPr>
          <w:b w:val="0"/>
          <w:color w:val="82CDE1"/>
        </w:rPr>
        <w:t xml:space="preserve"> </w:t>
      </w:r>
      <w:r w:rsidR="00D02B5B">
        <w:rPr>
          <w:b w:val="0"/>
          <w:smallCaps/>
          <w:color w:val="82CDE1"/>
        </w:rPr>
        <w:t>socio-infirmiers</w:t>
      </w:r>
    </w:p>
    <w:p w14:paraId="4BCD957D" w14:textId="1AF27FFB" w:rsidR="002969B1" w:rsidRDefault="00DB2E9F" w:rsidP="002969B1">
      <w:pPr>
        <w:jc w:val="center"/>
        <w:rPr>
          <w:i/>
          <w:iCs/>
          <w:color w:val="82CDE1"/>
        </w:rPr>
      </w:pPr>
      <w:r w:rsidRPr="00E34787">
        <w:rPr>
          <w:i/>
          <w:iCs/>
          <w:color w:val="82CDE1"/>
        </w:rPr>
        <w:t>Au sein de l’équipe mobile</w:t>
      </w:r>
      <w:r w:rsidR="002969B1">
        <w:rPr>
          <w:i/>
          <w:iCs/>
          <w:color w:val="82CDE1"/>
        </w:rPr>
        <w:t xml:space="preserve"> d’</w:t>
      </w:r>
      <w:r w:rsidR="003E51E1">
        <w:rPr>
          <w:i/>
          <w:iCs/>
          <w:color w:val="82CDE1"/>
        </w:rPr>
        <w:t>urgence et</w:t>
      </w:r>
      <w:r w:rsidRPr="00E34787">
        <w:rPr>
          <w:i/>
          <w:iCs/>
          <w:color w:val="82CDE1"/>
        </w:rPr>
        <w:t xml:space="preserve"> </w:t>
      </w:r>
      <w:r w:rsidR="002969B1">
        <w:rPr>
          <w:i/>
          <w:iCs/>
          <w:color w:val="82CDE1"/>
        </w:rPr>
        <w:t xml:space="preserve">de </w:t>
      </w:r>
      <w:r w:rsidRPr="00E34787">
        <w:rPr>
          <w:i/>
          <w:iCs/>
          <w:color w:val="82CDE1"/>
        </w:rPr>
        <w:t xml:space="preserve">crise </w:t>
      </w:r>
      <w:r w:rsidR="002969B1">
        <w:rPr>
          <w:i/>
          <w:iCs/>
          <w:color w:val="82CDE1"/>
        </w:rPr>
        <w:t>– Diapazon</w:t>
      </w:r>
    </w:p>
    <w:p w14:paraId="0205902D" w14:textId="4DB60FD8" w:rsidR="00DB2E9F" w:rsidRPr="002969B1" w:rsidRDefault="002969B1" w:rsidP="002969B1">
      <w:pPr>
        <w:jc w:val="center"/>
        <w:rPr>
          <w:i/>
          <w:iCs/>
          <w:color w:val="82CDE1"/>
        </w:rPr>
      </w:pPr>
      <w:r>
        <w:rPr>
          <w:b/>
          <w:i/>
          <w:iCs/>
          <w:color w:val="82CDE1"/>
        </w:rPr>
        <w:t>Dans le cadre du réseau ProxiRélux</w:t>
      </w:r>
    </w:p>
    <w:p w14:paraId="53038D02" w14:textId="56276235" w:rsidR="00B62E34" w:rsidRPr="009B7709" w:rsidRDefault="00B62E34" w:rsidP="00B62E34">
      <w:pPr>
        <w:pStyle w:val="Style3"/>
        <w:rPr>
          <w:rStyle w:val="A1"/>
          <w:rFonts w:cs="Lucida Grande"/>
        </w:rPr>
      </w:pPr>
      <w:r w:rsidRPr="009B7709">
        <w:rPr>
          <w:rStyle w:val="Style4Car"/>
          <w:rFonts w:cs="Lucida Grande"/>
        </w:rPr>
        <w:t>M/F</w:t>
      </w:r>
      <w:r w:rsidRPr="009B7709">
        <w:rPr>
          <w:rFonts w:cs="Lucida Grande"/>
        </w:rPr>
        <w:t xml:space="preserve"> |</w:t>
      </w:r>
      <w:r w:rsidRPr="009B7709">
        <w:rPr>
          <w:rStyle w:val="A1"/>
          <w:rFonts w:cs="Lucida Grande"/>
        </w:rPr>
        <w:t xml:space="preserve"> </w:t>
      </w:r>
      <w:r w:rsidR="00231A0C">
        <w:rPr>
          <w:rStyle w:val="Style5Car"/>
          <w:rFonts w:cs="Lucida Grande"/>
          <w:b/>
          <w:bCs/>
        </w:rPr>
        <w:t>Libramont</w:t>
      </w:r>
      <w:r w:rsidRPr="009B7709">
        <w:rPr>
          <w:rStyle w:val="A1"/>
          <w:rFonts w:cs="Lucida Grande"/>
        </w:rPr>
        <w:t xml:space="preserve"> </w:t>
      </w:r>
    </w:p>
    <w:p w14:paraId="425B8F5A" w14:textId="054201F0" w:rsidR="002A1E83" w:rsidRPr="002A1E83" w:rsidRDefault="002A33EB" w:rsidP="002A1E83">
      <w:pPr>
        <w:jc w:val="right"/>
        <w:rPr>
          <w:b/>
          <w:bCs/>
        </w:rPr>
      </w:pPr>
      <w:r>
        <w:rPr>
          <w:b/>
          <w:bCs/>
        </w:rPr>
        <w:t xml:space="preserve">Bastogne, le </w:t>
      </w:r>
      <w:r w:rsidR="00CF159B">
        <w:rPr>
          <w:b/>
          <w:bCs/>
        </w:rPr>
        <w:t>14/01/2026</w:t>
      </w:r>
    </w:p>
    <w:p w14:paraId="6A67E755" w14:textId="4F63174F" w:rsidR="00DB2E9F" w:rsidRDefault="00DB2E9F" w:rsidP="00DB2E9F">
      <w:pPr>
        <w:pStyle w:val="2Sous-titreducommuniqu"/>
        <w:rPr>
          <w:color w:val="D6CC25"/>
        </w:rPr>
      </w:pPr>
      <w:r>
        <w:rPr>
          <w:color w:val="D6CC25"/>
        </w:rPr>
        <w:t xml:space="preserve">Les missions enrichissantes qui vous seront confiées : </w:t>
      </w:r>
    </w:p>
    <w:p w14:paraId="59B84207" w14:textId="76FEDA15" w:rsidR="00D9384B" w:rsidRDefault="003E51E1" w:rsidP="00DB2E9F">
      <w:pPr>
        <w:rPr>
          <w:rFonts w:eastAsia="Calibri" w:cs="Times New Roman"/>
        </w:rPr>
      </w:pPr>
      <w:r>
        <w:rPr>
          <w:rFonts w:eastAsia="Calibri" w:cs="Times New Roman"/>
        </w:rPr>
        <w:t>L’équipe mobile d’urgence et de crise</w:t>
      </w:r>
      <w:r w:rsidR="00D9384B" w:rsidRPr="00D9384B">
        <w:rPr>
          <w:rFonts w:eastAsia="Calibri" w:cs="Times New Roman"/>
        </w:rPr>
        <w:t xml:space="preserve"> Diapazon s’inscri</w:t>
      </w:r>
      <w:r>
        <w:rPr>
          <w:rFonts w:eastAsia="Calibri" w:cs="Times New Roman"/>
        </w:rPr>
        <w:t>t</w:t>
      </w:r>
      <w:r w:rsidR="00D9384B" w:rsidRPr="00D9384B">
        <w:rPr>
          <w:rFonts w:eastAsia="Calibri" w:cs="Times New Roman"/>
        </w:rPr>
        <w:t xml:space="preserve"> dans le cadre de la nouvelle politique de santé mentale pour adultes. Elles interviennent pour un public cible </w:t>
      </w:r>
      <w:r>
        <w:rPr>
          <w:rFonts w:eastAsia="Calibri" w:cs="Times New Roman"/>
        </w:rPr>
        <w:t>enfants/adultes</w:t>
      </w:r>
      <w:r w:rsidR="00D9384B" w:rsidRPr="00D9384B">
        <w:rPr>
          <w:rFonts w:eastAsia="Calibri" w:cs="Times New Roman"/>
        </w:rPr>
        <w:t xml:space="preserve"> présentant des difficultés en santé mentale et pour lesquels une intervention dans le milieu de vie est nécessaire</w:t>
      </w:r>
      <w:r w:rsidR="004F208C">
        <w:rPr>
          <w:rFonts w:eastAsia="Calibri" w:cs="Times New Roman"/>
        </w:rPr>
        <w:t xml:space="preserve"> dans le cadre d’une situation d’urgence et/ou de crise</w:t>
      </w:r>
      <w:r w:rsidR="00D9384B" w:rsidRPr="00D9384B">
        <w:rPr>
          <w:rFonts w:eastAsia="Calibri" w:cs="Times New Roman"/>
        </w:rPr>
        <w:t>. </w:t>
      </w:r>
    </w:p>
    <w:p w14:paraId="02643026" w14:textId="1B07931E" w:rsidR="002777E7" w:rsidRPr="00D02B5B" w:rsidRDefault="00D02B5B" w:rsidP="00DB2E9F">
      <w:pPr>
        <w:rPr>
          <w:rFonts w:eastAsia="Calibri" w:cs="Times New Roman"/>
        </w:rPr>
      </w:pPr>
      <w:r>
        <w:rPr>
          <w:rFonts w:eastAsia="Calibri" w:cs="Times New Roman"/>
        </w:rPr>
        <w:t xml:space="preserve">Dans le cadre de votre fonction, vous réaliserez plusieurs missions, sous l’autorité de la responsable d’équipe : </w:t>
      </w:r>
      <w:bookmarkStart w:id="0" w:name="_Hlk75334691"/>
    </w:p>
    <w:p w14:paraId="4FDE5729" w14:textId="6C89B047" w:rsidR="002777E7" w:rsidRPr="00D02B5B" w:rsidRDefault="002777E7" w:rsidP="00D02B5B">
      <w:pPr>
        <w:keepNext/>
        <w:tabs>
          <w:tab w:val="left" w:pos="3060"/>
        </w:tabs>
        <w:spacing w:line="240" w:lineRule="auto"/>
        <w:ind w:left="3062" w:hanging="3062"/>
        <w:outlineLvl w:val="1"/>
        <w:rPr>
          <w:rFonts w:ascii="Lucida Sans Unicode" w:hAnsi="Lucida Sans Unicode" w:cs="Lucida Sans Unicode"/>
          <w:b/>
          <w:smallCaps/>
          <w:lang w:eastAsia="fr-FR"/>
        </w:rPr>
      </w:pPr>
      <w:r w:rsidRPr="00D02B5B">
        <w:rPr>
          <w:rFonts w:ascii="Lucida Sans Unicode" w:hAnsi="Lucida Sans Unicode" w:cs="Lucida Sans Unicode"/>
          <w:b/>
          <w:smallCaps/>
          <w:lang w:eastAsia="fr-FR"/>
        </w:rPr>
        <w:t>Fonctions</w:t>
      </w:r>
    </w:p>
    <w:p w14:paraId="3C7B85A7" w14:textId="352A9523" w:rsidR="002777E7" w:rsidRPr="004F208C" w:rsidRDefault="004F208C" w:rsidP="002777E7">
      <w:pPr>
        <w:pStyle w:val="Paragraphedeliste"/>
        <w:numPr>
          <w:ilvl w:val="0"/>
          <w:numId w:val="22"/>
        </w:numPr>
        <w:rPr>
          <w:rFonts w:cs="Lucida Grande"/>
          <w:lang w:eastAsia="fr-FR"/>
        </w:rPr>
      </w:pPr>
      <w:r>
        <w:rPr>
          <w:rFonts w:cs="Lucida Grande"/>
          <w:lang w:eastAsia="fr-FR"/>
        </w:rPr>
        <w:t xml:space="preserve">Fonction de triage des situations d’urgence </w:t>
      </w:r>
    </w:p>
    <w:p w14:paraId="20B6418A" w14:textId="5607EF9D" w:rsidR="002777E7" w:rsidRPr="004F208C" w:rsidRDefault="002777E7" w:rsidP="002777E7">
      <w:pPr>
        <w:pStyle w:val="Paragraphedeliste"/>
        <w:numPr>
          <w:ilvl w:val="0"/>
          <w:numId w:val="22"/>
        </w:numPr>
        <w:rPr>
          <w:rFonts w:cs="Lucida Grande"/>
          <w:lang w:eastAsia="fr-FR"/>
        </w:rPr>
      </w:pPr>
      <w:r w:rsidRPr="004F208C">
        <w:rPr>
          <w:rFonts w:cs="Lucida Grande"/>
          <w:lang w:eastAsia="fr-FR"/>
        </w:rPr>
        <w:t>Fonction d’urgence de proximité</w:t>
      </w:r>
      <w:r w:rsidR="00CF75CE" w:rsidRPr="004F208C">
        <w:rPr>
          <w:rFonts w:cs="Lucida Grande"/>
          <w:lang w:eastAsia="fr-FR"/>
        </w:rPr>
        <w:t> </w:t>
      </w:r>
      <w:r w:rsidR="004F208C">
        <w:rPr>
          <w:rFonts w:cs="Lucida Grande"/>
          <w:lang w:eastAsia="fr-FR"/>
        </w:rPr>
        <w:t>(mobilité)</w:t>
      </w:r>
    </w:p>
    <w:p w14:paraId="239FFCE1" w14:textId="0980317B" w:rsidR="002777E7" w:rsidRDefault="002777E7" w:rsidP="002777E7">
      <w:pPr>
        <w:pStyle w:val="Paragraphedeliste"/>
        <w:numPr>
          <w:ilvl w:val="0"/>
          <w:numId w:val="22"/>
        </w:numPr>
        <w:rPr>
          <w:rFonts w:cs="Lucida Grande"/>
          <w:lang w:eastAsia="fr-FR"/>
        </w:rPr>
      </w:pPr>
      <w:r w:rsidRPr="004F208C">
        <w:rPr>
          <w:rFonts w:cs="Lucida Grande"/>
          <w:lang w:eastAsia="fr-FR"/>
        </w:rPr>
        <w:t>Fonction d’observation clinique (service HIC)</w:t>
      </w:r>
      <w:r w:rsidR="00CF75CE" w:rsidRPr="004F208C">
        <w:rPr>
          <w:rFonts w:cs="Lucida Grande"/>
          <w:lang w:eastAsia="fr-FR"/>
        </w:rPr>
        <w:t> ;</w:t>
      </w:r>
    </w:p>
    <w:p w14:paraId="7A7E0B6A" w14:textId="0160081F" w:rsidR="002777E7" w:rsidRPr="00D02B5B" w:rsidRDefault="004F208C" w:rsidP="00DB2E9F">
      <w:pPr>
        <w:pStyle w:val="Paragraphedeliste"/>
        <w:numPr>
          <w:ilvl w:val="0"/>
          <w:numId w:val="22"/>
        </w:numPr>
        <w:rPr>
          <w:rFonts w:cs="Lucida Grande"/>
          <w:lang w:eastAsia="fr-FR"/>
        </w:rPr>
      </w:pPr>
      <w:r>
        <w:rPr>
          <w:rFonts w:cs="Lucida Grande"/>
          <w:lang w:eastAsia="fr-FR"/>
        </w:rPr>
        <w:t>Fonction de suivi des situations de crise</w:t>
      </w:r>
    </w:p>
    <w:bookmarkEnd w:id="0"/>
    <w:p w14:paraId="5D6398A6" w14:textId="77777777" w:rsidR="00DB2E9F" w:rsidRPr="00FB61EA" w:rsidRDefault="00DB2E9F" w:rsidP="00DB2E9F">
      <w:pPr>
        <w:keepNext/>
        <w:tabs>
          <w:tab w:val="left" w:pos="3060"/>
        </w:tabs>
        <w:spacing w:line="240" w:lineRule="auto"/>
        <w:ind w:left="3062" w:hanging="3062"/>
        <w:outlineLvl w:val="1"/>
        <w:rPr>
          <w:rFonts w:ascii="Lucida Sans Unicode" w:hAnsi="Lucida Sans Unicode" w:cs="Lucida Sans Unicode"/>
          <w:b/>
          <w:smallCaps/>
          <w:lang w:eastAsia="fr-FR"/>
        </w:rPr>
      </w:pPr>
      <w:r w:rsidRPr="00FB61EA">
        <w:rPr>
          <w:rFonts w:ascii="Lucida Sans Unicode" w:hAnsi="Lucida Sans Unicode" w:cs="Lucida Sans Unicode"/>
          <w:b/>
          <w:smallCaps/>
          <w:lang w:eastAsia="fr-FR"/>
        </w:rPr>
        <w:t xml:space="preserve">Accompagnement/suivi </w:t>
      </w:r>
    </w:p>
    <w:p w14:paraId="50E3F3CB" w14:textId="5F760816" w:rsidR="00DB2E9F" w:rsidRDefault="00DB2E9F" w:rsidP="00DB2E9F">
      <w:pPr>
        <w:pStyle w:val="Mtiers"/>
        <w:spacing w:before="0" w:after="0"/>
      </w:pPr>
      <w:bookmarkStart w:id="1" w:name="_Hlk196317564"/>
      <w:r w:rsidRPr="00FB61EA">
        <w:t xml:space="preserve">Entretiens </w:t>
      </w:r>
      <w:bookmarkEnd w:id="1"/>
      <w:r w:rsidRPr="00FB61EA">
        <w:t>en binôme pluridisciplinaire au domicile du patient.</w:t>
      </w:r>
    </w:p>
    <w:p w14:paraId="4E211BB1" w14:textId="12F95E52" w:rsidR="00A366F1" w:rsidRDefault="00A366F1" w:rsidP="00DB2E9F">
      <w:pPr>
        <w:pStyle w:val="Mtiers"/>
        <w:spacing w:before="0" w:after="0"/>
      </w:pPr>
      <w:r>
        <w:t>Elaboration et mise en œuvre de plan de soin individualisé</w:t>
      </w:r>
    </w:p>
    <w:p w14:paraId="540C8444" w14:textId="77777777" w:rsidR="00DB2E9F" w:rsidRPr="00FB61EA" w:rsidRDefault="00DB2E9F" w:rsidP="00DB2E9F">
      <w:pPr>
        <w:pStyle w:val="Mtiers"/>
        <w:spacing w:before="0" w:after="0"/>
      </w:pPr>
      <w:r w:rsidRPr="002777E7">
        <w:t>Entretiens individuels, f</w:t>
      </w:r>
      <w:r w:rsidRPr="00FB61EA">
        <w:t>amiliaux et intervisions d’équipe</w:t>
      </w:r>
    </w:p>
    <w:p w14:paraId="7F3B1684" w14:textId="69C37506" w:rsidR="00DB2E9F" w:rsidRPr="00FB61EA" w:rsidRDefault="00DB2E9F" w:rsidP="00DB2E9F">
      <w:pPr>
        <w:pStyle w:val="Mtiers"/>
        <w:spacing w:before="0" w:after="0"/>
      </w:pPr>
      <w:r w:rsidRPr="00FB61EA">
        <w:t xml:space="preserve">Utilisation </w:t>
      </w:r>
      <w:r w:rsidR="00A366F1">
        <w:t>de techniques</w:t>
      </w:r>
      <w:r w:rsidRPr="00FB61EA">
        <w:t xml:space="preserve"> d’entretiens </w:t>
      </w:r>
    </w:p>
    <w:p w14:paraId="18DBC2C9" w14:textId="03A43327" w:rsidR="00DB2E9F" w:rsidRDefault="00DB2E9F" w:rsidP="00DB2E9F">
      <w:pPr>
        <w:pStyle w:val="Mtiers"/>
        <w:spacing w:before="0" w:after="0"/>
      </w:pPr>
      <w:r w:rsidRPr="00FB61EA">
        <w:t>Accompagnement de l’usager dans des démarches psycho-sociales et médicales.</w:t>
      </w:r>
    </w:p>
    <w:p w14:paraId="4D4B1DF5" w14:textId="3E75BEB8" w:rsidR="00A366F1" w:rsidRDefault="00A366F1" w:rsidP="00DB2E9F">
      <w:pPr>
        <w:pStyle w:val="Mtiers"/>
        <w:spacing w:before="0" w:after="0"/>
      </w:pPr>
      <w:r>
        <w:t>Intervention dans le cadre d’observation clinique contraint ou non</w:t>
      </w:r>
    </w:p>
    <w:p w14:paraId="46227D9F" w14:textId="149A8FDB" w:rsidR="00A366F1" w:rsidRPr="00FB61EA" w:rsidRDefault="00A366F1" w:rsidP="00DB2E9F">
      <w:pPr>
        <w:pStyle w:val="Mtiers"/>
        <w:spacing w:before="0" w:after="0"/>
      </w:pPr>
      <w:r>
        <w:t>Evaluation des situations de crises et/ou d’urgence et prise de décision en collaboration avec le psychiatre responsable</w:t>
      </w:r>
    </w:p>
    <w:p w14:paraId="41CC642C" w14:textId="77777777" w:rsidR="00DB2E9F" w:rsidRPr="00FB61EA" w:rsidRDefault="00DB2E9F" w:rsidP="00DB2E9F">
      <w:pPr>
        <w:pStyle w:val="Mtiers"/>
        <w:spacing w:before="0" w:after="0"/>
      </w:pPr>
      <w:r w:rsidRPr="00FB61EA">
        <w:t xml:space="preserve">Recueil de données statistiques </w:t>
      </w:r>
    </w:p>
    <w:p w14:paraId="592BCCF1" w14:textId="77777777" w:rsidR="00DB2E9F" w:rsidRPr="00FB61EA" w:rsidRDefault="00DB2E9F" w:rsidP="00DB2E9F">
      <w:pPr>
        <w:pStyle w:val="Mtiers"/>
        <w:spacing w:before="0" w:after="0"/>
      </w:pPr>
      <w:r w:rsidRPr="00FB61EA">
        <w:t>Travail en équipe pluridisciplinaire.</w:t>
      </w:r>
    </w:p>
    <w:p w14:paraId="0062150B" w14:textId="77777777" w:rsidR="00DB2E9F" w:rsidRPr="00FB61EA" w:rsidRDefault="00DB2E9F" w:rsidP="00DB2E9F">
      <w:pPr>
        <w:pStyle w:val="Mtiers"/>
        <w:spacing w:before="0" w:after="0"/>
      </w:pPr>
      <w:r w:rsidRPr="00FB61EA">
        <w:t>Participation à l’évaluation diagnostique et à la mise en place d’un projet de prise en charge et d’accompagnement</w:t>
      </w:r>
    </w:p>
    <w:p w14:paraId="74B0835D" w14:textId="686E3932" w:rsidR="00D601B8" w:rsidRDefault="00DB2E9F" w:rsidP="003E51E1">
      <w:pPr>
        <w:pStyle w:val="Mtiers"/>
        <w:spacing w:before="0" w:after="0"/>
      </w:pPr>
      <w:r w:rsidRPr="00FB61EA">
        <w:t>Transmission des informations, rédaction de rapports et tenue du dossier informatisé.</w:t>
      </w:r>
    </w:p>
    <w:p w14:paraId="5024A69E" w14:textId="647DC322" w:rsidR="002777E7" w:rsidRDefault="00DB2E9F" w:rsidP="002777E7">
      <w:pPr>
        <w:keepNext/>
        <w:tabs>
          <w:tab w:val="left" w:pos="3060"/>
        </w:tabs>
        <w:spacing w:line="240" w:lineRule="auto"/>
        <w:ind w:left="3062" w:hanging="3062"/>
        <w:outlineLvl w:val="1"/>
        <w:rPr>
          <w:rFonts w:ascii="Lucida Sans Unicode" w:hAnsi="Lucida Sans Unicode" w:cs="Lucida Sans Unicode"/>
          <w:b/>
          <w:smallCaps/>
          <w:lang w:eastAsia="fr-FR"/>
        </w:rPr>
      </w:pPr>
      <w:r w:rsidRPr="00FB61EA">
        <w:rPr>
          <w:rFonts w:ascii="Lucida Sans Unicode" w:hAnsi="Lucida Sans Unicode" w:cs="Lucida Sans Unicode"/>
          <w:b/>
          <w:smallCaps/>
          <w:lang w:eastAsia="fr-FR"/>
        </w:rPr>
        <w:lastRenderedPageBreak/>
        <w:t>Travail en réseau</w:t>
      </w:r>
    </w:p>
    <w:p w14:paraId="28D34F0B" w14:textId="334EEB06" w:rsidR="00A366F1" w:rsidRPr="00D02B5B" w:rsidRDefault="00CF75CE" w:rsidP="0002266E">
      <w:pPr>
        <w:pStyle w:val="Paragraphedeliste"/>
        <w:keepNext/>
        <w:numPr>
          <w:ilvl w:val="0"/>
          <w:numId w:val="25"/>
        </w:numPr>
        <w:tabs>
          <w:tab w:val="left" w:pos="3060"/>
        </w:tabs>
        <w:spacing w:before="0" w:after="0" w:line="240" w:lineRule="auto"/>
        <w:outlineLvl w:val="1"/>
        <w:rPr>
          <w:rFonts w:eastAsia="Calibri" w:cs="Times New Roman"/>
        </w:rPr>
      </w:pPr>
      <w:r w:rsidRPr="00D02B5B">
        <w:rPr>
          <w:rFonts w:eastAsia="Calibri" w:cs="Times New Roman"/>
        </w:rPr>
        <w:t xml:space="preserve">Travail en collaboration </w:t>
      </w:r>
      <w:r w:rsidR="00A366F1" w:rsidRPr="00D02B5B">
        <w:rPr>
          <w:rFonts w:eastAsia="Calibri" w:cs="Times New Roman"/>
        </w:rPr>
        <w:t>avec le réseau d’urgence et de santé mental de la province</w:t>
      </w:r>
    </w:p>
    <w:p w14:paraId="759B04A4" w14:textId="7CAF4808" w:rsidR="00A366F1" w:rsidRPr="00D02B5B" w:rsidRDefault="00A366F1" w:rsidP="0002266E">
      <w:pPr>
        <w:pStyle w:val="Paragraphedeliste"/>
        <w:keepNext/>
        <w:numPr>
          <w:ilvl w:val="0"/>
          <w:numId w:val="25"/>
        </w:numPr>
        <w:tabs>
          <w:tab w:val="left" w:pos="3060"/>
        </w:tabs>
        <w:spacing w:before="0" w:after="0" w:line="240" w:lineRule="auto"/>
        <w:outlineLvl w:val="1"/>
        <w:rPr>
          <w:rFonts w:eastAsia="Calibri" w:cs="Times New Roman"/>
        </w:rPr>
      </w:pPr>
      <w:r w:rsidRPr="00D02B5B">
        <w:rPr>
          <w:rFonts w:eastAsia="Calibri" w:cs="Times New Roman"/>
        </w:rPr>
        <w:t>Participation au réseau d’apprentissage du SPF pour le trajet de soin d’urgence</w:t>
      </w:r>
    </w:p>
    <w:p w14:paraId="6B38AF66" w14:textId="0428B5CE" w:rsidR="00DB2E9F" w:rsidRPr="00D02B5B" w:rsidRDefault="00DB2E9F" w:rsidP="0002266E">
      <w:pPr>
        <w:pStyle w:val="Paragraphedeliste"/>
        <w:keepNext/>
        <w:numPr>
          <w:ilvl w:val="0"/>
          <w:numId w:val="25"/>
        </w:numPr>
        <w:tabs>
          <w:tab w:val="left" w:pos="3060"/>
        </w:tabs>
        <w:spacing w:before="0" w:after="0" w:line="240" w:lineRule="auto"/>
        <w:outlineLvl w:val="1"/>
        <w:rPr>
          <w:rFonts w:eastAsia="Calibri" w:cs="Times New Roman"/>
        </w:rPr>
      </w:pPr>
      <w:r w:rsidRPr="00D02B5B">
        <w:rPr>
          <w:rFonts w:eastAsia="Calibri" w:cs="Times New Roman"/>
        </w:rPr>
        <w:t>Représentation de l’équipe mobile au sein du réseau d’aide et de soins de la province.</w:t>
      </w:r>
    </w:p>
    <w:p w14:paraId="78ADC8C6" w14:textId="67953251" w:rsidR="00DB2E9F" w:rsidRPr="00D02B5B" w:rsidRDefault="00DB2E9F" w:rsidP="00DB2E9F">
      <w:pPr>
        <w:pStyle w:val="Mtiers"/>
        <w:spacing w:before="0" w:after="0"/>
        <w:rPr>
          <w:rFonts w:eastAsia="Calibri" w:cs="Times New Roman"/>
        </w:rPr>
      </w:pPr>
      <w:r w:rsidRPr="00D02B5B">
        <w:rPr>
          <w:rFonts w:eastAsia="Calibri" w:cs="Times New Roman"/>
        </w:rPr>
        <w:t>Présentation du projet auprès du réseau.</w:t>
      </w:r>
    </w:p>
    <w:p w14:paraId="3DFC4359" w14:textId="77777777" w:rsidR="00DB2E9F" w:rsidRDefault="00DB2E9F" w:rsidP="00DB2E9F">
      <w:pPr>
        <w:tabs>
          <w:tab w:val="left" w:pos="454"/>
          <w:tab w:val="left" w:pos="3240"/>
        </w:tabs>
        <w:spacing w:before="0" w:after="0" w:line="240" w:lineRule="auto"/>
        <w:rPr>
          <w:rFonts w:ascii="Calibri Light" w:hAnsi="Calibri Light"/>
          <w:lang w:eastAsia="fr-FR"/>
        </w:rPr>
      </w:pPr>
    </w:p>
    <w:p w14:paraId="11B08B12" w14:textId="77777777" w:rsidR="00DB2E9F" w:rsidRPr="00DC5F96" w:rsidRDefault="00DB2E9F" w:rsidP="00DB2E9F">
      <w:pPr>
        <w:keepNext/>
        <w:tabs>
          <w:tab w:val="left" w:pos="3060"/>
        </w:tabs>
        <w:spacing w:line="240" w:lineRule="auto"/>
        <w:ind w:left="3062" w:hanging="3062"/>
        <w:outlineLvl w:val="1"/>
        <w:rPr>
          <w:rFonts w:ascii="Lucida Sans Unicode" w:hAnsi="Lucida Sans Unicode" w:cs="Lucida Sans Unicode"/>
          <w:b/>
          <w:smallCaps/>
          <w:lang w:eastAsia="fr-FR"/>
        </w:rPr>
      </w:pPr>
      <w:r w:rsidRPr="00DC5F96">
        <w:rPr>
          <w:rFonts w:ascii="Lucida Sans Unicode" w:hAnsi="Lucida Sans Unicode" w:cs="Lucida Sans Unicode"/>
          <w:b/>
          <w:smallCaps/>
          <w:lang w:eastAsia="fr-FR"/>
        </w:rPr>
        <w:t>Formation continue</w:t>
      </w:r>
    </w:p>
    <w:p w14:paraId="3CD3EDEF" w14:textId="77777777" w:rsidR="00DB2E9F" w:rsidRPr="00DC5F96" w:rsidRDefault="00DB2E9F" w:rsidP="00DB2E9F">
      <w:pPr>
        <w:pStyle w:val="Mtiers"/>
        <w:spacing w:before="0" w:after="0"/>
      </w:pPr>
      <w:r w:rsidRPr="00DC5F96">
        <w:t>Participation aux formations d’équipe.</w:t>
      </w:r>
    </w:p>
    <w:p w14:paraId="295BACBD" w14:textId="0266067E" w:rsidR="00DB2E9F" w:rsidRPr="00DC5F96" w:rsidRDefault="00DB2E9F" w:rsidP="00DB2E9F">
      <w:pPr>
        <w:pStyle w:val="Mtiers"/>
        <w:spacing w:before="0" w:after="0"/>
        <w:sectPr w:rsidR="00DB2E9F" w:rsidRPr="00DC5F96" w:rsidSect="00231A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410" w:right="1417" w:bottom="2694" w:left="1417" w:header="1135" w:footer="290" w:gutter="0"/>
          <w:cols w:space="708"/>
          <w:docGrid w:linePitch="360"/>
        </w:sectPr>
      </w:pPr>
      <w:r w:rsidRPr="00DC5F96">
        <w:t>Participation aux colloques, formations, intervisions du rése</w:t>
      </w:r>
      <w:r w:rsidR="00CF75CE">
        <w:t>au</w:t>
      </w:r>
    </w:p>
    <w:p w14:paraId="53EAD75B" w14:textId="7DBD39C1" w:rsidR="00B62E34" w:rsidRPr="00D02B5B" w:rsidRDefault="00B62E34" w:rsidP="00D02B5B">
      <w:pPr>
        <w:rPr>
          <w:rFonts w:cs="Times New Roman"/>
          <w:b/>
          <w:caps/>
          <w:color w:val="D6CC25"/>
          <w:sz w:val="24"/>
          <w:szCs w:val="24"/>
        </w:rPr>
      </w:pPr>
      <w:r w:rsidRPr="00D02B5B">
        <w:rPr>
          <w:rFonts w:cs="Times New Roman"/>
          <w:b/>
          <w:caps/>
          <w:color w:val="D6CC25"/>
          <w:sz w:val="24"/>
          <w:szCs w:val="24"/>
        </w:rPr>
        <w:lastRenderedPageBreak/>
        <w:t xml:space="preserve">PROFIL RECHERCHÉ </w:t>
      </w:r>
    </w:p>
    <w:p w14:paraId="7BE1CF0B" w14:textId="624899F0" w:rsidR="00C208E9" w:rsidRDefault="00C208E9" w:rsidP="008E025A">
      <w:pPr>
        <w:pStyle w:val="2Sous-titreducommuniqu"/>
        <w:rPr>
          <w:rFonts w:cstheme="minorBidi"/>
          <w:b w:val="0"/>
          <w:caps w:val="0"/>
          <w:color w:val="auto"/>
          <w:sz w:val="22"/>
          <w:szCs w:val="22"/>
          <w:u w:val="single"/>
        </w:rPr>
      </w:pPr>
      <w:r w:rsidRPr="00D02B5B">
        <w:rPr>
          <w:rFonts w:cstheme="minorBidi"/>
          <w:b w:val="0"/>
          <w:caps w:val="0"/>
          <w:color w:val="auto"/>
          <w:sz w:val="22"/>
          <w:szCs w:val="22"/>
          <w:u w:val="single"/>
        </w:rPr>
        <w:t>Via recrutement ou mobilité interne :</w:t>
      </w:r>
      <w:r w:rsidR="00D02B5B">
        <w:rPr>
          <w:rFonts w:cstheme="minorBidi"/>
          <w:b w:val="0"/>
          <w:caps w:val="0"/>
          <w:color w:val="auto"/>
          <w:sz w:val="22"/>
          <w:szCs w:val="22"/>
          <w:u w:val="single"/>
        </w:rPr>
        <w:t xml:space="preserve"> </w:t>
      </w:r>
    </w:p>
    <w:p w14:paraId="164684AD" w14:textId="722DEEEE" w:rsidR="00D02B5B" w:rsidRPr="00D02B5B" w:rsidRDefault="00D02B5B" w:rsidP="00D02B5B">
      <w:pPr>
        <w:pStyle w:val="2Sous-titreducommuniqu"/>
        <w:numPr>
          <w:ilvl w:val="0"/>
          <w:numId w:val="26"/>
        </w:numPr>
        <w:rPr>
          <w:rFonts w:cstheme="minorBidi"/>
          <w:b w:val="0"/>
          <w:caps w:val="0"/>
          <w:color w:val="auto"/>
          <w:sz w:val="22"/>
          <w:szCs w:val="22"/>
        </w:rPr>
      </w:pPr>
      <w:r w:rsidRPr="00D02B5B">
        <w:rPr>
          <w:rFonts w:cstheme="minorBidi"/>
          <w:b w:val="0"/>
          <w:caps w:val="0"/>
          <w:color w:val="auto"/>
          <w:sz w:val="22"/>
          <w:szCs w:val="22"/>
        </w:rPr>
        <w:t>Être titulaire de l’un des diplômes suivants : Bachelier assistant social, bachelier</w:t>
      </w:r>
      <w:r w:rsidR="008E2C3C">
        <w:rPr>
          <w:rFonts w:cstheme="minorBidi"/>
          <w:b w:val="0"/>
          <w:caps w:val="0"/>
          <w:color w:val="auto"/>
          <w:sz w:val="22"/>
          <w:szCs w:val="22"/>
        </w:rPr>
        <w:t>/brevet</w:t>
      </w:r>
      <w:r w:rsidRPr="00D02B5B">
        <w:rPr>
          <w:rFonts w:cstheme="minorBidi"/>
          <w:b w:val="0"/>
          <w:caps w:val="0"/>
          <w:color w:val="auto"/>
          <w:sz w:val="22"/>
          <w:szCs w:val="22"/>
        </w:rPr>
        <w:t xml:space="preserve"> infirmier, bachelier éducateur </w:t>
      </w:r>
      <w:r w:rsidR="00796ABF">
        <w:rPr>
          <w:rFonts w:cstheme="minorBidi"/>
          <w:b w:val="0"/>
          <w:caps w:val="0"/>
          <w:color w:val="auto"/>
          <w:sz w:val="22"/>
          <w:szCs w:val="22"/>
        </w:rPr>
        <w:t>spécialisé</w:t>
      </w:r>
    </w:p>
    <w:p w14:paraId="6DE94F07" w14:textId="52237C9B" w:rsidR="00DB2E9F" w:rsidRPr="00D02B5B" w:rsidRDefault="00D02B5B" w:rsidP="00C208E9">
      <w:pPr>
        <w:pStyle w:val="2Sous-titreducommuniqu"/>
        <w:rPr>
          <w:rFonts w:cstheme="minorBidi"/>
          <w:caps w:val="0"/>
          <w:color w:val="auto"/>
          <w:sz w:val="22"/>
          <w:szCs w:val="22"/>
        </w:rPr>
      </w:pPr>
      <w:r w:rsidRPr="00D02B5B">
        <w:rPr>
          <w:rFonts w:cstheme="minorBidi"/>
          <w:caps w:val="0"/>
          <w:color w:val="auto"/>
          <w:sz w:val="22"/>
          <w:szCs w:val="22"/>
        </w:rPr>
        <w:t xml:space="preserve">Constituent des atouts pour occuper la fonction : </w:t>
      </w:r>
    </w:p>
    <w:p w14:paraId="2A89BE2C" w14:textId="29C73193" w:rsidR="00DB2E9F" w:rsidRPr="003E51E1" w:rsidRDefault="00DB2E9F" w:rsidP="00E557B8">
      <w:pPr>
        <w:pStyle w:val="Paragraphedeliste"/>
        <w:numPr>
          <w:ilvl w:val="0"/>
          <w:numId w:val="13"/>
        </w:numPr>
      </w:pPr>
      <w:r w:rsidRPr="00D80A9F">
        <w:t>Vous</w:t>
      </w:r>
      <w:r>
        <w:t xml:space="preserve"> possédez une connaissance </w:t>
      </w:r>
      <w:r w:rsidRPr="00BE3DDA">
        <w:t>de la santé mentale et des troubles psychologiques infanto-juvéniles</w:t>
      </w:r>
      <w:r w:rsidR="00E55F0A" w:rsidRPr="00D02B5B">
        <w:t xml:space="preserve"> </w:t>
      </w:r>
      <w:r w:rsidR="003E51E1" w:rsidRPr="003E51E1">
        <w:t>et adultes.</w:t>
      </w:r>
    </w:p>
    <w:p w14:paraId="015176EE" w14:textId="59C5A9BF" w:rsidR="00DB2E9F" w:rsidRDefault="00DB2E9F" w:rsidP="00E557B8">
      <w:pPr>
        <w:pStyle w:val="Paragraphedeliste"/>
        <w:numPr>
          <w:ilvl w:val="0"/>
          <w:numId w:val="13"/>
        </w:numPr>
      </w:pPr>
      <w:r>
        <w:t>Vous possédez des connaissances pratiques des techniques de réhabilitation psychosociale et d’entretien de soutien</w:t>
      </w:r>
      <w:r w:rsidR="003E51E1">
        <w:t>.</w:t>
      </w:r>
    </w:p>
    <w:p w14:paraId="2D4C2CE1" w14:textId="216F501E" w:rsidR="00DB2E9F" w:rsidRDefault="00DB2E9F" w:rsidP="00E557B8">
      <w:pPr>
        <w:pStyle w:val="Paragraphedeliste"/>
        <w:numPr>
          <w:ilvl w:val="0"/>
          <w:numId w:val="13"/>
        </w:numPr>
      </w:pPr>
      <w:r>
        <w:t xml:space="preserve">Vous possédez une connaissance </w:t>
      </w:r>
      <w:r w:rsidRPr="00BE3DDA">
        <w:t>de l’offre de soins</w:t>
      </w:r>
      <w:r>
        <w:t xml:space="preserve"> de santé mentale et/ou psychiatriques et de la carte sociale</w:t>
      </w:r>
      <w:r w:rsidR="003E51E1">
        <w:t>.</w:t>
      </w:r>
    </w:p>
    <w:p w14:paraId="49182485" w14:textId="14D5214C" w:rsidR="003E51E1" w:rsidRPr="00D02B5B" w:rsidRDefault="00DB2E9F" w:rsidP="007F230C">
      <w:pPr>
        <w:pStyle w:val="Paragraphedeliste"/>
        <w:numPr>
          <w:ilvl w:val="0"/>
          <w:numId w:val="13"/>
        </w:numPr>
      </w:pPr>
      <w:r w:rsidRPr="00BE3DDA">
        <w:t xml:space="preserve">Vous possédez une connaissance des techniques d’entretien </w:t>
      </w:r>
    </w:p>
    <w:p w14:paraId="3195610B" w14:textId="77777777" w:rsidR="00D02B5B" w:rsidRPr="00FB61EA" w:rsidRDefault="00D02B5B" w:rsidP="00D02B5B">
      <w:pPr>
        <w:pStyle w:val="Paragraphedeliste"/>
        <w:numPr>
          <w:ilvl w:val="0"/>
          <w:numId w:val="13"/>
        </w:numPr>
      </w:pPr>
      <w:r w:rsidRPr="00FB61EA">
        <w:t>Pour les infirmiers : titulaire de la spécialisation en psychiatrie et/ou en santé mentale</w:t>
      </w:r>
    </w:p>
    <w:p w14:paraId="4AB8C381" w14:textId="77777777" w:rsidR="00D02B5B" w:rsidRPr="00FB61EA" w:rsidRDefault="00D02B5B" w:rsidP="00D02B5B">
      <w:pPr>
        <w:pStyle w:val="Paragraphedeliste"/>
        <w:numPr>
          <w:ilvl w:val="0"/>
          <w:numId w:val="13"/>
        </w:numPr>
      </w:pPr>
      <w:r w:rsidRPr="00FB61EA">
        <w:t>Expérience dans le domaine de la crise</w:t>
      </w:r>
      <w:r>
        <w:t>,</w:t>
      </w:r>
      <w:r w:rsidRPr="00FB61EA">
        <w:t xml:space="preserve"> de l’urgence psychiatrique</w:t>
      </w:r>
      <w:r>
        <w:t>, pédopsychiatrique.</w:t>
      </w:r>
    </w:p>
    <w:p w14:paraId="2D3103E8" w14:textId="77777777" w:rsidR="00D02B5B" w:rsidRPr="00FB61EA" w:rsidRDefault="00D02B5B" w:rsidP="00D02B5B">
      <w:pPr>
        <w:pStyle w:val="Paragraphedeliste"/>
        <w:numPr>
          <w:ilvl w:val="0"/>
          <w:numId w:val="13"/>
        </w:numPr>
      </w:pPr>
      <w:r w:rsidRPr="00FB61EA">
        <w:t xml:space="preserve">Connaissance d’outils </w:t>
      </w:r>
      <w:r>
        <w:t xml:space="preserve">thérapeutiques, </w:t>
      </w:r>
      <w:r w:rsidRPr="00FB61EA">
        <w:t>de techniques d’entretiens</w:t>
      </w:r>
      <w:r>
        <w:t>.</w:t>
      </w:r>
    </w:p>
    <w:p w14:paraId="4F6B1476" w14:textId="10070821" w:rsidR="00D02B5B" w:rsidRPr="00D02B5B" w:rsidRDefault="00D02B5B" w:rsidP="00D02B5B">
      <w:pPr>
        <w:pStyle w:val="Paragraphedeliste"/>
        <w:numPr>
          <w:ilvl w:val="0"/>
          <w:numId w:val="13"/>
        </w:numPr>
      </w:pPr>
      <w:r w:rsidRPr="00FB61EA">
        <w:t xml:space="preserve">Connaissance du réseau d’aide et de soins de la province de </w:t>
      </w:r>
      <w:r>
        <w:t xml:space="preserve">Luxembourg </w:t>
      </w:r>
    </w:p>
    <w:p w14:paraId="6A437A82" w14:textId="308BD751" w:rsidR="00231A0C" w:rsidRPr="00DB2E9F" w:rsidRDefault="00DB2E9F" w:rsidP="00DB2E9F">
      <w:pPr>
        <w:pStyle w:val="2Sous-titreducommuniqu"/>
        <w:rPr>
          <w:color w:val="D6CC25"/>
        </w:rPr>
      </w:pPr>
      <w:r w:rsidRPr="00DB2E9F">
        <w:rPr>
          <w:color w:val="D6CC25"/>
        </w:rPr>
        <w:t xml:space="preserve">conditions </w:t>
      </w:r>
    </w:p>
    <w:p w14:paraId="33E06F1E" w14:textId="77777777" w:rsidR="00DB2E9F" w:rsidRPr="00DB2E9F" w:rsidRDefault="00DB2E9F" w:rsidP="00CD7DD1">
      <w:pPr>
        <w:numPr>
          <w:ilvl w:val="0"/>
          <w:numId w:val="15"/>
        </w:numPr>
        <w:spacing w:line="240" w:lineRule="auto"/>
        <w:rPr>
          <w:b/>
          <w:bCs/>
        </w:rPr>
      </w:pPr>
      <w:r w:rsidRPr="00DB2E9F">
        <w:t xml:space="preserve">Permis de conduire B – le candidat doit être à même de </w:t>
      </w:r>
      <w:r w:rsidRPr="00DB2E9F">
        <w:rPr>
          <w:b/>
          <w:bCs/>
        </w:rPr>
        <w:t>se déplacer dans toute la province de Luxembourg</w:t>
      </w:r>
    </w:p>
    <w:p w14:paraId="4413A345" w14:textId="2711A5EC" w:rsidR="00DB2E9F" w:rsidRPr="00DB2E9F" w:rsidRDefault="00DB2E9F" w:rsidP="00CD7DD1">
      <w:pPr>
        <w:numPr>
          <w:ilvl w:val="0"/>
          <w:numId w:val="15"/>
        </w:numPr>
        <w:spacing w:line="240" w:lineRule="auto"/>
      </w:pPr>
      <w:r w:rsidRPr="00DB2E9F">
        <w:t>Disposer d’un sens aiguisé de la clinique</w:t>
      </w:r>
      <w:r w:rsidR="003E51E1">
        <w:t xml:space="preserve">/ </w:t>
      </w:r>
      <w:r w:rsidR="00E55F0A" w:rsidRPr="003E51E1">
        <w:t xml:space="preserve">expérience en psychiatrie </w:t>
      </w:r>
    </w:p>
    <w:p w14:paraId="406B71F2" w14:textId="77777777" w:rsidR="00DB2E9F" w:rsidRPr="00DB2E9F" w:rsidRDefault="00DB2E9F" w:rsidP="00CD7DD1">
      <w:pPr>
        <w:numPr>
          <w:ilvl w:val="0"/>
          <w:numId w:val="15"/>
        </w:numPr>
        <w:spacing w:line="240" w:lineRule="auto"/>
      </w:pPr>
      <w:r w:rsidRPr="00DB2E9F">
        <w:t xml:space="preserve">Maitrise des outils office et technologiques (word, </w:t>
      </w:r>
      <w:proofErr w:type="spellStart"/>
      <w:r w:rsidRPr="00DB2E9F">
        <w:t>excel</w:t>
      </w:r>
      <w:proofErr w:type="spellEnd"/>
      <w:r w:rsidRPr="00DB2E9F">
        <w:t xml:space="preserve">, agenda informatisé </w:t>
      </w:r>
      <w:proofErr w:type="spellStart"/>
      <w:r w:rsidRPr="00DB2E9F">
        <w:t>outlook</w:t>
      </w:r>
      <w:proofErr w:type="spellEnd"/>
      <w:r w:rsidRPr="00DB2E9F">
        <w:t xml:space="preserve"> sur smartphone)</w:t>
      </w:r>
    </w:p>
    <w:p w14:paraId="74FF2F9F" w14:textId="227931ED" w:rsidR="00DB2E9F" w:rsidRPr="00DB2E9F" w:rsidRDefault="00DB2E9F" w:rsidP="00CD7DD1">
      <w:pPr>
        <w:numPr>
          <w:ilvl w:val="0"/>
          <w:numId w:val="15"/>
        </w:numPr>
        <w:spacing w:line="240" w:lineRule="auto"/>
      </w:pPr>
      <w:r w:rsidRPr="00DB2E9F">
        <w:t xml:space="preserve">Expérience avec </w:t>
      </w:r>
      <w:r>
        <w:t>le public cible</w:t>
      </w:r>
    </w:p>
    <w:p w14:paraId="3F9D7E61" w14:textId="2A8CB2CC" w:rsidR="00DB2E9F" w:rsidRPr="00DB2E9F" w:rsidRDefault="00DB2E9F" w:rsidP="00CD7DD1">
      <w:pPr>
        <w:numPr>
          <w:ilvl w:val="0"/>
          <w:numId w:val="15"/>
        </w:numPr>
        <w:spacing w:line="240" w:lineRule="auto"/>
      </w:pPr>
      <w:r w:rsidRPr="00DB2E9F">
        <w:t>Capacité</w:t>
      </w:r>
      <w:r w:rsidR="003E51E1">
        <w:t xml:space="preserve"> à</w:t>
      </w:r>
      <w:r w:rsidR="00E55F0A">
        <w:rPr>
          <w:color w:val="FF0000"/>
        </w:rPr>
        <w:t xml:space="preserve"> </w:t>
      </w:r>
      <w:r w:rsidRPr="00DB2E9F">
        <w:t>travailler de manière intersectorielle et multidisciplinaire</w:t>
      </w:r>
    </w:p>
    <w:p w14:paraId="1806167F" w14:textId="77777777" w:rsidR="00DB2E9F" w:rsidRPr="00DB2E9F" w:rsidRDefault="00DB2E9F" w:rsidP="00CD7DD1">
      <w:pPr>
        <w:numPr>
          <w:ilvl w:val="0"/>
          <w:numId w:val="15"/>
        </w:numPr>
        <w:spacing w:line="240" w:lineRule="auto"/>
      </w:pPr>
      <w:r w:rsidRPr="00DB2E9F">
        <w:t>Autonomie dans le travail, rigueur et organisation</w:t>
      </w:r>
    </w:p>
    <w:p w14:paraId="20D8AAF9" w14:textId="77777777" w:rsidR="00D93B66" w:rsidRPr="00D93B66" w:rsidRDefault="00DB2E9F" w:rsidP="00CD7DD1">
      <w:pPr>
        <w:numPr>
          <w:ilvl w:val="0"/>
          <w:numId w:val="15"/>
        </w:numPr>
        <w:spacing w:line="240" w:lineRule="auto"/>
        <w:rPr>
          <w:color w:val="D6CC25"/>
        </w:rPr>
      </w:pPr>
      <w:r w:rsidRPr="00DB2E9F">
        <w:t>Compétences relationnelles de travail en équipe, assertivité et auto-évaluatio</w:t>
      </w:r>
      <w:r w:rsidR="00D93B66">
        <w:t xml:space="preserve">n </w:t>
      </w:r>
    </w:p>
    <w:p w14:paraId="2C2C103A" w14:textId="5136F5E3" w:rsidR="00DB2E9F" w:rsidRPr="008C0548" w:rsidRDefault="0001075B" w:rsidP="008C0548">
      <w:pPr>
        <w:pStyle w:val="Mtiers"/>
        <w:numPr>
          <w:ilvl w:val="0"/>
          <w:numId w:val="0"/>
        </w:numPr>
        <w:spacing w:before="0" w:after="0"/>
        <w:ind w:left="360"/>
        <w:rPr>
          <w:i/>
          <w:iCs/>
        </w:rPr>
      </w:pPr>
      <w:r w:rsidRPr="008C0548">
        <w:rPr>
          <w:i/>
          <w:iCs/>
        </w:rPr>
        <w:t xml:space="preserve">Il vous appartient de démontrer dans votre lettre de motivation et/ou CV que vous détenez ces atouts, une première sélection sera faite sur base de ceux-ci. </w:t>
      </w:r>
      <w:r w:rsidR="008844D0" w:rsidRPr="008C0548">
        <w:rPr>
          <w:i/>
        </w:rPr>
        <w:t xml:space="preserve">Si votre profil est retenu, vous serez </w:t>
      </w:r>
      <w:proofErr w:type="spellStart"/>
      <w:proofErr w:type="gramStart"/>
      <w:r w:rsidR="008844D0" w:rsidRPr="008C0548">
        <w:rPr>
          <w:i/>
        </w:rPr>
        <w:t>contacté.e</w:t>
      </w:r>
      <w:proofErr w:type="spellEnd"/>
      <w:proofErr w:type="gramEnd"/>
      <w:r w:rsidR="008844D0" w:rsidRPr="008C0548">
        <w:rPr>
          <w:i/>
        </w:rPr>
        <w:t xml:space="preserve"> pour un entretien oral</w:t>
      </w:r>
    </w:p>
    <w:p w14:paraId="7FA3A586" w14:textId="77777777" w:rsidR="00D93B66" w:rsidRDefault="00D93B66" w:rsidP="002A1E83">
      <w:pPr>
        <w:pStyle w:val="2Sous-titreducommuniqu"/>
        <w:spacing w:before="0" w:after="0"/>
        <w:rPr>
          <w:color w:val="D6CC25"/>
        </w:rPr>
        <w:sectPr w:rsidR="00D93B66" w:rsidSect="00DB2E9F">
          <w:footerReference w:type="default" r:id="rId14"/>
          <w:pgSz w:w="11906" w:h="16838"/>
          <w:pgMar w:top="2694" w:right="1417" w:bottom="1418" w:left="1417" w:header="1134" w:footer="794" w:gutter="0"/>
          <w:cols w:space="708"/>
          <w:docGrid w:linePitch="360"/>
        </w:sectPr>
      </w:pPr>
    </w:p>
    <w:p w14:paraId="6DAA3B4B" w14:textId="3323CE07" w:rsidR="00B86C2F" w:rsidRPr="00595021" w:rsidRDefault="00364BAE" w:rsidP="002A1E83">
      <w:pPr>
        <w:pStyle w:val="2Sous-titreducommuniqu"/>
        <w:spacing w:before="0" w:after="0"/>
        <w:rPr>
          <w:color w:val="D6CC25"/>
        </w:rPr>
      </w:pPr>
      <w:r>
        <w:rPr>
          <w:color w:val="D6CC25"/>
        </w:rPr>
        <w:lastRenderedPageBreak/>
        <w:t>Pour accomplir au mieux ce challenge, nous proposons :</w:t>
      </w:r>
    </w:p>
    <w:p w14:paraId="20E04009" w14:textId="3D7642A5" w:rsidR="00CD7DD1" w:rsidRDefault="00CD7DD1" w:rsidP="00D93B66">
      <w:pPr>
        <w:pStyle w:val="Mtier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D7DD1">
        <w:rPr>
          <w:b/>
        </w:rPr>
        <w:t>Besoins immédiats :</w:t>
      </w:r>
      <w:r>
        <w:t xml:space="preserve">  </w:t>
      </w:r>
      <w:r w:rsidR="00D02B5B" w:rsidRPr="00CD7DD1">
        <w:t>Contrats à durée indéterminée à pourvoir (en lien avec les</w:t>
      </w:r>
    </w:p>
    <w:p w14:paraId="30FE8172" w14:textId="56055F07" w:rsidR="00F93A5F" w:rsidRDefault="00D02B5B" w:rsidP="00D93B66">
      <w:pPr>
        <w:pStyle w:val="Mtier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proofErr w:type="gramStart"/>
      <w:r w:rsidRPr="00CD7DD1">
        <w:t>subsides</w:t>
      </w:r>
      <w:proofErr w:type="gramEnd"/>
      <w:r w:rsidRPr="00CD7DD1">
        <w:t xml:space="preserve"> du SPF)</w:t>
      </w:r>
    </w:p>
    <w:p w14:paraId="271B6D81" w14:textId="0C504786" w:rsidR="00CD7DD1" w:rsidRPr="00D93B66" w:rsidRDefault="00CD7DD1" w:rsidP="00D93B66">
      <w:pPr>
        <w:pStyle w:val="Mtier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</w:pPr>
      <w:r w:rsidRPr="00CD7DD1">
        <w:rPr>
          <w:b/>
        </w:rPr>
        <w:t>Réserve de recrutement :</w:t>
      </w:r>
      <w:r>
        <w:t xml:space="preserve"> CDR ; CDD</w:t>
      </w:r>
      <w:r w:rsidR="00B74697">
        <w:t> ; CDI</w:t>
      </w:r>
      <w:r>
        <w:t xml:space="preserve"> – Temps plein/Temps partiel – en fonction des besoins</w:t>
      </w:r>
    </w:p>
    <w:p w14:paraId="52CE6C03" w14:textId="7C9EBFD0" w:rsidR="00DC5F96" w:rsidRPr="00ED27E4" w:rsidRDefault="00DC5F96" w:rsidP="00DC5F96">
      <w:pPr>
        <w:pStyle w:val="Mtiers"/>
      </w:pPr>
      <w:r w:rsidRPr="00ED27E4">
        <w:t>Horaires spécifiques à l’équipe mobile concernée :</w:t>
      </w:r>
    </w:p>
    <w:p w14:paraId="673AB39D" w14:textId="241983D2" w:rsidR="008C0548" w:rsidRDefault="00DC5F96" w:rsidP="00D02B5B">
      <w:pPr>
        <w:pStyle w:val="Mtiers"/>
        <w:numPr>
          <w:ilvl w:val="1"/>
          <w:numId w:val="10"/>
        </w:numPr>
      </w:pPr>
      <w:r>
        <w:t xml:space="preserve">EM </w:t>
      </w:r>
      <w:r w:rsidR="008C0548">
        <w:t xml:space="preserve">d’urgence et </w:t>
      </w:r>
      <w:r>
        <w:t xml:space="preserve">de crise : </w:t>
      </w:r>
      <w:r w:rsidR="008C0548">
        <w:t xml:space="preserve">7j/7 h24. </w:t>
      </w:r>
    </w:p>
    <w:p w14:paraId="01E2DC78" w14:textId="591C2210" w:rsidR="00F21C64" w:rsidRDefault="00F21C64" w:rsidP="00D02B5B">
      <w:pPr>
        <w:pStyle w:val="Mtiers"/>
        <w:numPr>
          <w:ilvl w:val="1"/>
          <w:numId w:val="10"/>
        </w:numPr>
      </w:pPr>
      <w:r>
        <w:t xml:space="preserve">Les horaires s’effectueront en pause de 11H. </w:t>
      </w:r>
    </w:p>
    <w:p w14:paraId="602E92AF" w14:textId="127680DF" w:rsidR="00DB2E9F" w:rsidRPr="00B979A0" w:rsidRDefault="00DB2E9F" w:rsidP="008C0548">
      <w:pPr>
        <w:pStyle w:val="Mtiers"/>
        <w:numPr>
          <w:ilvl w:val="0"/>
          <w:numId w:val="0"/>
        </w:numPr>
        <w:ind w:left="720"/>
      </w:pPr>
      <w:r w:rsidRPr="00D93B66">
        <w:rPr>
          <w:b/>
          <w:bCs/>
        </w:rPr>
        <w:t>Barème</w:t>
      </w:r>
      <w:r>
        <w:t xml:space="preserve"> </w:t>
      </w:r>
      <w:r w:rsidRPr="00B979A0">
        <w:t>:</w:t>
      </w:r>
    </w:p>
    <w:p w14:paraId="75BE3384" w14:textId="007ECDA5" w:rsidR="00DB2E9F" w:rsidRDefault="00DB2E9F" w:rsidP="00E557B8">
      <w:pPr>
        <w:pStyle w:val="Paragraphedeliste"/>
        <w:numPr>
          <w:ilvl w:val="0"/>
          <w:numId w:val="17"/>
        </w:numPr>
      </w:pPr>
      <w:r>
        <w:t>Via mobilité interne</w:t>
      </w:r>
      <w:r w:rsidR="008C0548">
        <w:t> :</w:t>
      </w:r>
      <w:r>
        <w:t xml:space="preserve"> </w:t>
      </w:r>
      <w:r w:rsidR="007179EE">
        <w:t xml:space="preserve">RGB (B1) ou </w:t>
      </w:r>
      <w:r>
        <w:t xml:space="preserve">IF-IC </w:t>
      </w:r>
      <w:r w:rsidR="007179EE">
        <w:t xml:space="preserve">(14) </w:t>
      </w:r>
      <w:r>
        <w:t>en fonction de la situation de l’agent</w:t>
      </w:r>
    </w:p>
    <w:p w14:paraId="1CCB3708" w14:textId="77777777" w:rsidR="00DB2E9F" w:rsidRDefault="00DB2E9F" w:rsidP="00E557B8">
      <w:pPr>
        <w:pStyle w:val="Paragraphedeliste"/>
        <w:numPr>
          <w:ilvl w:val="0"/>
          <w:numId w:val="17"/>
        </w:numPr>
      </w:pPr>
      <w:r>
        <w:t xml:space="preserve">Via recrutement : </w:t>
      </w:r>
    </w:p>
    <w:p w14:paraId="3B0AECEC" w14:textId="58D8FD3E" w:rsidR="00DB2E9F" w:rsidRDefault="00DB2E9F" w:rsidP="00E557B8">
      <w:pPr>
        <w:pStyle w:val="Paragraphedeliste"/>
        <w:numPr>
          <w:ilvl w:val="1"/>
          <w:numId w:val="17"/>
        </w:numPr>
      </w:pPr>
      <w:r>
        <w:t>Catégorie 14 – fonction 627</w:t>
      </w:r>
      <w:r w:rsidR="00E557B8">
        <w:t>4</w:t>
      </w:r>
      <w:r w:rsidR="002A207F">
        <w:t xml:space="preserve"> « Infirmier, éducateur, collaborateur équipes mobiles en soins psychiatriques »</w:t>
      </w:r>
    </w:p>
    <w:p w14:paraId="2639D706" w14:textId="77777777" w:rsidR="00241661" w:rsidRDefault="00241661" w:rsidP="00241661">
      <w:pPr>
        <w:pStyle w:val="Mtiers"/>
      </w:pPr>
      <w:r>
        <w:t xml:space="preserve">Un travail au sein d’une institution interdisciplinaire où le professionnalisme et le respect envers les patients sont des valeurs essentielles. </w:t>
      </w:r>
    </w:p>
    <w:p w14:paraId="13FAD10F" w14:textId="77777777" w:rsidR="00241661" w:rsidRDefault="00241661" w:rsidP="00241661">
      <w:pPr>
        <w:pStyle w:val="Mtiers"/>
      </w:pPr>
      <w:r>
        <w:t xml:space="preserve">Une fonction variée et passionnante dans un environnement dynamique et convivial, exercée dans un cadre verdoyant favorisant l’épanouissement et la mobilité personnelle. </w:t>
      </w:r>
    </w:p>
    <w:p w14:paraId="0244DB9E" w14:textId="7143A117" w:rsidR="00241661" w:rsidRDefault="00F93A5F" w:rsidP="00241661">
      <w:pPr>
        <w:pStyle w:val="Mti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7D914" wp14:editId="480F5D06">
                <wp:simplePos x="0" y="0"/>
                <wp:positionH relativeFrom="column">
                  <wp:posOffset>2900679</wp:posOffset>
                </wp:positionH>
                <wp:positionV relativeFrom="paragraph">
                  <wp:posOffset>498475</wp:posOffset>
                </wp:positionV>
                <wp:extent cx="2943225" cy="105727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434B7" w14:textId="3F14BDF1" w:rsidR="00F93A5F" w:rsidRPr="0089546D" w:rsidRDefault="00F93A5F" w:rsidP="00F93A5F">
                            <w:pPr>
                              <w:rPr>
                                <w:b/>
                              </w:rPr>
                            </w:pPr>
                            <w:r w:rsidRPr="0089546D">
                              <w:rPr>
                                <w:b/>
                              </w:rPr>
                              <w:t>Offre à pourvoir jusqu’au :</w:t>
                            </w:r>
                            <w:r w:rsidR="0089546D" w:rsidRPr="0089546D">
                              <w:rPr>
                                <w:b/>
                              </w:rPr>
                              <w:t xml:space="preserve"> </w:t>
                            </w:r>
                            <w:r w:rsidR="00CF159B">
                              <w:rPr>
                                <w:b/>
                              </w:rPr>
                              <w:t>29/01/2026</w:t>
                            </w:r>
                          </w:p>
                          <w:p w14:paraId="0AE158F4" w14:textId="77777777" w:rsidR="00F93A5F" w:rsidRDefault="00F9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87D91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28.4pt;margin-top:39.25pt;width:231.75pt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" filled="f" stroked="f" strokeweight=".5pt">
                <v:textbox>
                  <w:txbxContent>
                    <w:p w14:paraId="5EB434B7" w14:textId="3F14BDF1" w:rsidR="00F93A5F" w:rsidRPr="0089546D" w:rsidRDefault="00F93A5F" w:rsidP="00F93A5F">
                      <w:pPr>
                        <w:rPr>
                          <w:b/>
                        </w:rPr>
                      </w:pPr>
                      <w:r w:rsidRPr="0089546D">
                        <w:rPr>
                          <w:b/>
                        </w:rPr>
                        <w:t>Offre à pourvoir jusqu’au :</w:t>
                      </w:r>
                      <w:r w:rsidR="0089546D" w:rsidRPr="0089546D">
                        <w:rPr>
                          <w:b/>
                        </w:rPr>
                        <w:t xml:space="preserve"> </w:t>
                      </w:r>
                      <w:r w:rsidR="00CF159B">
                        <w:rPr>
                          <w:b/>
                        </w:rPr>
                        <w:t>29/01/2026</w:t>
                      </w:r>
                    </w:p>
                    <w:p w14:paraId="0AE158F4" w14:textId="77777777" w:rsidR="00F93A5F" w:rsidRDefault="00F93A5F"/>
                  </w:txbxContent>
                </v:textbox>
              </v:shape>
            </w:pict>
          </mc:Fallback>
        </mc:AlternateContent>
      </w:r>
      <w:r w:rsidR="00241661">
        <w:t xml:space="preserve">Une qualité d’emploi et de vie professionnelle offrant différents avantages </w:t>
      </w:r>
      <w:r w:rsidR="00241661" w:rsidRPr="00241661">
        <w:rPr>
          <w:b/>
          <w:bCs/>
        </w:rPr>
        <w:t>extra-légaux</w:t>
      </w:r>
      <w:r w:rsidR="00241661">
        <w:t xml:space="preserve"> </w:t>
      </w:r>
      <w:bookmarkStart w:id="2" w:name="_GoBack"/>
      <w:bookmarkEnd w:id="2"/>
    </w:p>
    <w:sectPr w:rsidR="00241661" w:rsidSect="00DB2E9F">
      <w:footerReference w:type="default" r:id="rId15"/>
      <w:pgSz w:w="11906" w:h="16838"/>
      <w:pgMar w:top="2694" w:right="1417" w:bottom="1418" w:left="1417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E2159" w14:textId="77777777" w:rsidR="00A80B4E" w:rsidRDefault="00A80B4E" w:rsidP="00F913A0">
      <w:pPr>
        <w:spacing w:before="0" w:after="0" w:line="240" w:lineRule="auto"/>
      </w:pPr>
      <w:r>
        <w:separator/>
      </w:r>
    </w:p>
  </w:endnote>
  <w:endnote w:type="continuationSeparator" w:id="0">
    <w:p w14:paraId="11554639" w14:textId="77777777" w:rsidR="00A80B4E" w:rsidRDefault="00A80B4E" w:rsidP="00F913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PEYCCS+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F805" w14:textId="77777777" w:rsidR="00DB2E9F" w:rsidRDefault="00DB2E9F">
    <w:pPr>
      <w:spacing w:before="0"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FDE1" w14:textId="77777777" w:rsidR="00DB2E9F" w:rsidRPr="005F23FF" w:rsidRDefault="00DB2E9F" w:rsidP="005F23FF">
    <w:pPr>
      <w:pStyle w:val="Vivaliabejobs"/>
    </w:pPr>
    <w:r w:rsidRPr="005F23FF">
      <w:rPr>
        <w:lang w:eastAsia="fr-BE"/>
      </w:rPr>
      <w:drawing>
        <wp:anchor distT="0" distB="0" distL="114300" distR="114300" simplePos="0" relativeHeight="251667456" behindDoc="1" locked="0" layoutInCell="1" allowOverlap="1" wp14:anchorId="7B4DDA45" wp14:editId="74BB71D0">
          <wp:simplePos x="0" y="0"/>
          <wp:positionH relativeFrom="column">
            <wp:posOffset>-922655</wp:posOffset>
          </wp:positionH>
          <wp:positionV relativeFrom="paragraph">
            <wp:posOffset>652780</wp:posOffset>
          </wp:positionV>
          <wp:extent cx="7536180" cy="10662221"/>
          <wp:effectExtent l="0" t="0" r="7620" b="635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066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5F23FF">
        <w:t>vivalia.be/jobs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65D6" w14:textId="77777777" w:rsidR="00DB2E9F" w:rsidRDefault="00DB2E9F">
    <w:pPr>
      <w:spacing w:before="0"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9CB4" w14:textId="77777777" w:rsidR="00DB2E9F" w:rsidRPr="009D630F" w:rsidRDefault="00DB2E9F" w:rsidP="002B1915">
    <w:pPr>
      <w:pStyle w:val="Pieddepage"/>
      <w:rPr>
        <w:lang w:val="fr-F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893B" w14:textId="77777777" w:rsidR="00925AEF" w:rsidRPr="0025203C" w:rsidRDefault="00925AEF" w:rsidP="009D630F">
    <w:pPr>
      <w:pStyle w:val="Style2"/>
      <w:ind w:right="2693"/>
    </w:pPr>
    <w:r w:rsidRPr="009B7709">
      <w:rPr>
        <w:color w:val="5CCEEF"/>
        <w:spacing w:val="20"/>
        <w:kern w:val="24"/>
      </w:rPr>
      <w:t>VOUS CORRESPONDEZ AU PROFIL</w:t>
    </w:r>
    <w:r w:rsidRPr="009B7709">
      <w:rPr>
        <w:color w:val="5CCEEF"/>
        <w:spacing w:val="20"/>
        <w:kern w:val="24"/>
      </w:rPr>
      <w:br/>
      <w:t>RECHERCHÉ ? REJOIGNEZ-NOUS</w:t>
    </w:r>
    <w:r w:rsidRPr="0025203C">
      <w:t xml:space="preserve"> </w:t>
    </w:r>
    <w:r w:rsidRPr="009B7709">
      <w:rPr>
        <w:color w:val="5CCEEF"/>
      </w:rPr>
      <w:t>!</w:t>
    </w:r>
    <w:r w:rsidRPr="0025203C">
      <w:t xml:space="preserve"> </w:t>
    </w:r>
  </w:p>
  <w:p w14:paraId="75FFA207" w14:textId="29984729" w:rsidR="00925AEF" w:rsidRDefault="00925AEF" w:rsidP="009D630F">
    <w:pPr>
      <w:pStyle w:val="Style3"/>
      <w:ind w:right="2693"/>
    </w:pPr>
    <w:r w:rsidRPr="0025203C">
      <w:t>Via</w:t>
    </w:r>
    <w:r>
      <w:t xml:space="preserve"> </w:t>
    </w:r>
    <w:r w:rsidRPr="0025203C">
      <w:t xml:space="preserve">notre site web : </w:t>
    </w:r>
    <w:hyperlink r:id="rId1" w:history="1">
      <w:r w:rsidRPr="00C86E0B">
        <w:rPr>
          <w:rStyle w:val="Lienhypertexte"/>
          <w:rFonts w:ascii="Lucida Grande" w:hAnsi="Lucida Grande" w:cs="Lucida Grande"/>
          <w:b/>
          <w:bCs/>
          <w:color w:val="auto"/>
          <w:u w:val="none"/>
        </w:rPr>
        <w:t>vivalia.be/jobs</w:t>
      </w:r>
    </w:hyperlink>
    <w:r w:rsidRPr="000D4C1D">
      <w:rPr>
        <w:rFonts w:cs="Lucida Grande"/>
        <w:b/>
        <w:bCs/>
      </w:rPr>
      <w:t xml:space="preserve"> </w:t>
    </w:r>
    <w:r w:rsidRPr="0025203C">
      <w:t xml:space="preserve">ou par courrier : </w:t>
    </w:r>
    <w:r w:rsidRPr="0025203C">
      <w:rPr>
        <w:rFonts w:cs="Lucida Grande"/>
        <w:b/>
        <w:bCs/>
      </w:rPr>
      <w:t>Cellule Recrutement</w:t>
    </w:r>
    <w:r>
      <w:rPr>
        <w:rFonts w:cs="Lucida Grande"/>
        <w:b/>
        <w:bCs/>
      </w:rPr>
      <w:br/>
    </w:r>
    <w:r w:rsidR="002A33EB">
      <w:t xml:space="preserve">Chaussée de Houffalize n°1 à 6600 Bastogne </w:t>
    </w:r>
  </w:p>
  <w:p w14:paraId="6AF7E1A6" w14:textId="77777777" w:rsidR="00925AEF" w:rsidRDefault="00925AEF" w:rsidP="009D630F">
    <w:pPr>
      <w:pStyle w:val="Style3"/>
      <w:ind w:right="2693"/>
      <w:rPr>
        <w:rFonts w:cs="Lucida Grande"/>
        <w:color w:val="006EA7"/>
      </w:rPr>
    </w:pPr>
    <w:r w:rsidRPr="0025203C">
      <w:rPr>
        <w:rFonts w:cs="Lucida Grande"/>
        <w:b/>
        <w:bCs/>
        <w:color w:val="006EA7"/>
      </w:rPr>
      <w:t>Vous devez absolument nous envoye</w:t>
    </w:r>
    <w:r>
      <w:rPr>
        <w:rFonts w:cs="Lucida Grande"/>
        <w:b/>
        <w:bCs/>
        <w:color w:val="006EA7"/>
      </w:rPr>
      <w:t>r</w:t>
    </w:r>
    <w:r w:rsidRPr="0025203C">
      <w:rPr>
        <w:rFonts w:cs="Lucida Grande"/>
        <w:b/>
        <w:bCs/>
        <w:color w:val="006EA7"/>
      </w:rPr>
      <w:t xml:space="preserve"> votre : </w:t>
    </w:r>
  </w:p>
  <w:p w14:paraId="429887EE" w14:textId="77777777" w:rsidR="00925AEF" w:rsidRPr="00B86C2F" w:rsidRDefault="00925AEF" w:rsidP="00B86C2F">
    <w:pPr>
      <w:pStyle w:val="Style5"/>
      <w:ind w:right="2693"/>
      <w:rPr>
        <w:rFonts w:cs="Lucida Grande"/>
        <w:color w:val="006EA7"/>
      </w:rPr>
    </w:pPr>
    <w:r w:rsidRPr="0025203C">
      <w:t>Lettre de motivation, curriculum vitae</w:t>
    </w:r>
    <w:r>
      <w:t xml:space="preserve"> ; </w:t>
    </w:r>
    <w:r>
      <w:rPr>
        <w:sz w:val="18"/>
        <w:szCs w:val="18"/>
      </w:rPr>
      <w:t>c</w:t>
    </w:r>
    <w:r w:rsidRPr="0025203C">
      <w:t xml:space="preserve">opie du ou des diplôme(s) utile(s) </w:t>
    </w:r>
  </w:p>
  <w:p w14:paraId="70A37B37" w14:textId="77777777" w:rsidR="00925AEF" w:rsidRPr="009D630F" w:rsidRDefault="00925AEF" w:rsidP="002B191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25191" w14:textId="77777777" w:rsidR="00A80B4E" w:rsidRDefault="00A80B4E" w:rsidP="00F913A0">
      <w:pPr>
        <w:spacing w:before="0" w:after="0" w:line="240" w:lineRule="auto"/>
      </w:pPr>
      <w:r>
        <w:separator/>
      </w:r>
    </w:p>
  </w:footnote>
  <w:footnote w:type="continuationSeparator" w:id="0">
    <w:p w14:paraId="1FF669C5" w14:textId="77777777" w:rsidR="00A80B4E" w:rsidRDefault="00A80B4E" w:rsidP="00F913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8A01" w14:textId="77777777" w:rsidR="00DB2E9F" w:rsidRDefault="00DB2E9F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FFE0" w14:textId="3C5E9BEC" w:rsidR="00DB2E9F" w:rsidRPr="00DB20A3" w:rsidRDefault="00DB2E9F" w:rsidP="00595021">
    <w:pPr>
      <w:pStyle w:val="Titre1"/>
      <w:jc w:val="right"/>
      <w:rPr>
        <w:rFonts w:cs="Lucida Grande"/>
        <w:color w:val="D6CC25"/>
        <w:sz w:val="30"/>
        <w:szCs w:val="30"/>
        <w:lang w:val="fr-FR"/>
      </w:rPr>
    </w:pPr>
    <w:r>
      <w:rPr>
        <w:rFonts w:cs="Lucida Grande"/>
        <w:noProof/>
        <w:lang w:eastAsia="fr-BE"/>
      </w:rPr>
      <w:drawing>
        <wp:anchor distT="0" distB="0" distL="114300" distR="114300" simplePos="0" relativeHeight="251668480" behindDoc="1" locked="0" layoutInCell="1" allowOverlap="1" wp14:anchorId="229A4E3D" wp14:editId="14B83ECC">
          <wp:simplePos x="0" y="0"/>
          <wp:positionH relativeFrom="column">
            <wp:posOffset>-890270</wp:posOffset>
          </wp:positionH>
          <wp:positionV relativeFrom="paragraph">
            <wp:posOffset>-711200</wp:posOffset>
          </wp:positionV>
          <wp:extent cx="7536180" cy="10662603"/>
          <wp:effectExtent l="0" t="0" r="762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0662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7709">
      <w:rPr>
        <w:rFonts w:cs="Lucida Grande"/>
        <w:lang w:val="fr-FR"/>
      </w:rPr>
      <w:t>appel À candidatures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D6536" w14:textId="77777777" w:rsidR="00DB2E9F" w:rsidRDefault="00DB2E9F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335A"/>
    <w:multiLevelType w:val="hybridMultilevel"/>
    <w:tmpl w:val="6E80B02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0B0"/>
    <w:multiLevelType w:val="hybridMultilevel"/>
    <w:tmpl w:val="7E76F6E8"/>
    <w:lvl w:ilvl="0" w:tplc="6B7E2642">
      <w:start w:val="1"/>
      <w:numFmt w:val="bullet"/>
      <w:pStyle w:val="Mtiers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BC66">
      <w:numFmt w:val="bullet"/>
      <w:lvlText w:val="•"/>
      <w:lvlJc w:val="left"/>
      <w:pPr>
        <w:ind w:left="5580" w:hanging="3060"/>
      </w:pPr>
      <w:rPr>
        <w:rFonts w:ascii="Lucida Sans Unicode" w:eastAsiaTheme="minorHAnsi" w:hAnsi="Lucida Sans Unicode" w:cs="Lucida Sans Unicode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AA4"/>
    <w:multiLevelType w:val="hybridMultilevel"/>
    <w:tmpl w:val="ED8EFC4A"/>
    <w:lvl w:ilvl="0" w:tplc="9E385E18">
      <w:start w:val="1"/>
      <w:numFmt w:val="bullet"/>
      <w:pStyle w:val="6Pucesnoiresitaliq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4DC"/>
    <w:multiLevelType w:val="hybridMultilevel"/>
    <w:tmpl w:val="92BA87FC"/>
    <w:lvl w:ilvl="0" w:tplc="59349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67C1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05081"/>
    <w:multiLevelType w:val="hybridMultilevel"/>
    <w:tmpl w:val="E2963F78"/>
    <w:lvl w:ilvl="0" w:tplc="5BB2599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718"/>
    <w:multiLevelType w:val="hybridMultilevel"/>
    <w:tmpl w:val="0B147CCA"/>
    <w:lvl w:ilvl="0" w:tplc="456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27A97"/>
    <w:multiLevelType w:val="hybridMultilevel"/>
    <w:tmpl w:val="1E561B06"/>
    <w:lvl w:ilvl="0" w:tplc="288C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4942"/>
    <w:multiLevelType w:val="hybridMultilevel"/>
    <w:tmpl w:val="F6CA64E6"/>
    <w:lvl w:ilvl="0" w:tplc="FEACA91A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/>
        <w:i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54473"/>
    <w:multiLevelType w:val="hybridMultilevel"/>
    <w:tmpl w:val="2D324EBC"/>
    <w:lvl w:ilvl="0" w:tplc="593493F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color w:val="D67C1C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EC7866"/>
    <w:multiLevelType w:val="hybridMultilevel"/>
    <w:tmpl w:val="5F664B40"/>
    <w:lvl w:ilvl="0" w:tplc="593493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67C1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16CDF"/>
    <w:multiLevelType w:val="hybridMultilevel"/>
    <w:tmpl w:val="CEB21FC8"/>
    <w:lvl w:ilvl="0" w:tplc="BAD04998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  <w:color w:val="82CDE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6CC4"/>
    <w:multiLevelType w:val="hybridMultilevel"/>
    <w:tmpl w:val="E71A96B6"/>
    <w:lvl w:ilvl="0" w:tplc="456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4D05"/>
    <w:multiLevelType w:val="hybridMultilevel"/>
    <w:tmpl w:val="BD947D5C"/>
    <w:lvl w:ilvl="0" w:tplc="456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7559D"/>
    <w:multiLevelType w:val="hybridMultilevel"/>
    <w:tmpl w:val="76AC3CF0"/>
    <w:lvl w:ilvl="0" w:tplc="DC6A537E">
      <w:start w:val="1"/>
      <w:numFmt w:val="bullet"/>
      <w:pStyle w:val="5Pucesbleues"/>
      <w:lvlText w:val=""/>
      <w:lvlJc w:val="left"/>
      <w:pPr>
        <w:ind w:left="720" w:hanging="360"/>
      </w:pPr>
      <w:rPr>
        <w:rFonts w:ascii="Symbol" w:hAnsi="Symbol" w:hint="default"/>
        <w:color w:val="82CDE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90B21"/>
    <w:multiLevelType w:val="hybridMultilevel"/>
    <w:tmpl w:val="6AE68C9C"/>
    <w:lvl w:ilvl="0" w:tplc="456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71C66"/>
    <w:multiLevelType w:val="hybridMultilevel"/>
    <w:tmpl w:val="12DCCEAC"/>
    <w:lvl w:ilvl="0" w:tplc="4E6AA1C2">
      <w:numFmt w:val="bullet"/>
      <w:pStyle w:val="5Tirettextenormal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625F"/>
    <w:multiLevelType w:val="hybridMultilevel"/>
    <w:tmpl w:val="654CA8E6"/>
    <w:lvl w:ilvl="0" w:tplc="5BDA2FB8">
      <w:start w:val="1"/>
      <w:numFmt w:val="decimal"/>
      <w:lvlText w:val="%1."/>
      <w:lvlJc w:val="left"/>
      <w:pPr>
        <w:ind w:left="720" w:hanging="360"/>
      </w:pPr>
      <w:rPr>
        <w:rFonts w:hint="default"/>
        <w:color w:val="C6361B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B0092"/>
    <w:multiLevelType w:val="hybridMultilevel"/>
    <w:tmpl w:val="B6686770"/>
    <w:lvl w:ilvl="0" w:tplc="325A10A4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A1465"/>
    <w:multiLevelType w:val="hybridMultilevel"/>
    <w:tmpl w:val="5C4E7E24"/>
    <w:lvl w:ilvl="0" w:tplc="4ED25ACC">
      <w:start w:val="1"/>
      <w:numFmt w:val="bullet"/>
      <w:pStyle w:val="6Pucesnoiresgrasitaliq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60E63"/>
    <w:multiLevelType w:val="hybridMultilevel"/>
    <w:tmpl w:val="42B21958"/>
    <w:lvl w:ilvl="0" w:tplc="456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43713"/>
    <w:multiLevelType w:val="hybridMultilevel"/>
    <w:tmpl w:val="326CE980"/>
    <w:lvl w:ilvl="0" w:tplc="2452A67A">
      <w:numFmt w:val="bullet"/>
      <w:lvlText w:val="-"/>
      <w:lvlJc w:val="left"/>
      <w:pPr>
        <w:ind w:left="1068" w:hanging="360"/>
      </w:pPr>
      <w:rPr>
        <w:rFonts w:ascii="Lucida Sans Unicode" w:eastAsiaTheme="minorHAnsi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4B00CE"/>
    <w:multiLevelType w:val="hybridMultilevel"/>
    <w:tmpl w:val="0DB09B38"/>
    <w:lvl w:ilvl="0" w:tplc="3CC6C5A8">
      <w:start w:val="1"/>
      <w:numFmt w:val="bullet"/>
      <w:pStyle w:val="5Pucesbleuesitaliques"/>
      <w:lvlText w:val=""/>
      <w:lvlJc w:val="left"/>
      <w:pPr>
        <w:ind w:left="720" w:hanging="360"/>
      </w:pPr>
      <w:rPr>
        <w:rFonts w:ascii="Symbol" w:hAnsi="Symbol" w:hint="default"/>
        <w:color w:val="82CDE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20EB4"/>
    <w:multiLevelType w:val="hybridMultilevel"/>
    <w:tmpl w:val="23BEA30A"/>
    <w:lvl w:ilvl="0" w:tplc="223EE9DC">
      <w:start w:val="1"/>
      <w:numFmt w:val="bullet"/>
      <w:pStyle w:val="6Pucesnoi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C013F"/>
    <w:multiLevelType w:val="hybridMultilevel"/>
    <w:tmpl w:val="04FA66B4"/>
    <w:lvl w:ilvl="0" w:tplc="C952FDF2">
      <w:start w:val="1"/>
      <w:numFmt w:val="bullet"/>
      <w:pStyle w:val="5Pucesbleuesgrasitalique"/>
      <w:lvlText w:val=""/>
      <w:lvlJc w:val="left"/>
      <w:pPr>
        <w:ind w:left="720" w:hanging="360"/>
      </w:pPr>
      <w:rPr>
        <w:rFonts w:ascii="Symbol" w:hAnsi="Symbol" w:hint="default"/>
        <w:color w:val="82CDE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48C"/>
    <w:multiLevelType w:val="hybridMultilevel"/>
    <w:tmpl w:val="5BCE73AE"/>
    <w:lvl w:ilvl="0" w:tplc="57E8E808">
      <w:start w:val="1"/>
      <w:numFmt w:val="bullet"/>
      <w:pStyle w:val="6Pucesnoiresgr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A6FCF"/>
    <w:multiLevelType w:val="hybridMultilevel"/>
    <w:tmpl w:val="5D840272"/>
    <w:lvl w:ilvl="0" w:tplc="456A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CC2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1"/>
  </w:num>
  <w:num w:numId="4">
    <w:abstractNumId w:val="23"/>
  </w:num>
  <w:num w:numId="5">
    <w:abstractNumId w:val="13"/>
  </w:num>
  <w:num w:numId="6">
    <w:abstractNumId w:val="18"/>
  </w:num>
  <w:num w:numId="7">
    <w:abstractNumId w:val="2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9"/>
  </w:num>
  <w:num w:numId="13">
    <w:abstractNumId w:val="9"/>
  </w:num>
  <w:num w:numId="14">
    <w:abstractNumId w:val="3"/>
  </w:num>
  <w:num w:numId="15">
    <w:abstractNumId w:val="25"/>
  </w:num>
  <w:num w:numId="16">
    <w:abstractNumId w:val="11"/>
  </w:num>
  <w:num w:numId="17">
    <w:abstractNumId w:val="0"/>
  </w:num>
  <w:num w:numId="18">
    <w:abstractNumId w:val="8"/>
  </w:num>
  <w:num w:numId="19">
    <w:abstractNumId w:val="4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  <w:num w:numId="24">
    <w:abstractNumId w:val="14"/>
  </w:num>
  <w:num w:numId="25">
    <w:abstractNumId w:val="5"/>
  </w:num>
  <w:num w:numId="2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A0"/>
    <w:rsid w:val="0001075B"/>
    <w:rsid w:val="00016A22"/>
    <w:rsid w:val="00022BFC"/>
    <w:rsid w:val="00043AB1"/>
    <w:rsid w:val="00067280"/>
    <w:rsid w:val="000775B6"/>
    <w:rsid w:val="00084B2B"/>
    <w:rsid w:val="000C2DEC"/>
    <w:rsid w:val="000D4C1D"/>
    <w:rsid w:val="00180F5F"/>
    <w:rsid w:val="001B0981"/>
    <w:rsid w:val="001B24B7"/>
    <w:rsid w:val="001D46D5"/>
    <w:rsid w:val="00231A0C"/>
    <w:rsid w:val="002349F6"/>
    <w:rsid w:val="00241661"/>
    <w:rsid w:val="0025717A"/>
    <w:rsid w:val="00262C00"/>
    <w:rsid w:val="002777E7"/>
    <w:rsid w:val="002969B1"/>
    <w:rsid w:val="002A1E83"/>
    <w:rsid w:val="002A207F"/>
    <w:rsid w:val="002A33EB"/>
    <w:rsid w:val="002B1915"/>
    <w:rsid w:val="00355E29"/>
    <w:rsid w:val="00364BAE"/>
    <w:rsid w:val="003B65D4"/>
    <w:rsid w:val="003C617A"/>
    <w:rsid w:val="003E51E1"/>
    <w:rsid w:val="003F7741"/>
    <w:rsid w:val="00450AD5"/>
    <w:rsid w:val="004777F2"/>
    <w:rsid w:val="004851FD"/>
    <w:rsid w:val="004B4888"/>
    <w:rsid w:val="004C7D1B"/>
    <w:rsid w:val="004D244D"/>
    <w:rsid w:val="004F208C"/>
    <w:rsid w:val="00595021"/>
    <w:rsid w:val="00595B0D"/>
    <w:rsid w:val="005C4D51"/>
    <w:rsid w:val="005C7412"/>
    <w:rsid w:val="005F1432"/>
    <w:rsid w:val="005F23FF"/>
    <w:rsid w:val="00607DAC"/>
    <w:rsid w:val="006151C8"/>
    <w:rsid w:val="00634EAE"/>
    <w:rsid w:val="0065584F"/>
    <w:rsid w:val="00665BCD"/>
    <w:rsid w:val="00665C35"/>
    <w:rsid w:val="006C0D4A"/>
    <w:rsid w:val="006D678B"/>
    <w:rsid w:val="006D6794"/>
    <w:rsid w:val="006D71F0"/>
    <w:rsid w:val="006E442D"/>
    <w:rsid w:val="006F307C"/>
    <w:rsid w:val="00700386"/>
    <w:rsid w:val="00710AC8"/>
    <w:rsid w:val="007179EE"/>
    <w:rsid w:val="007532ED"/>
    <w:rsid w:val="0078519D"/>
    <w:rsid w:val="00796ABF"/>
    <w:rsid w:val="007E65E5"/>
    <w:rsid w:val="007F1191"/>
    <w:rsid w:val="00804DBC"/>
    <w:rsid w:val="00824C45"/>
    <w:rsid w:val="008645E4"/>
    <w:rsid w:val="008647F5"/>
    <w:rsid w:val="00873316"/>
    <w:rsid w:val="00882F8F"/>
    <w:rsid w:val="008844D0"/>
    <w:rsid w:val="0089546D"/>
    <w:rsid w:val="008C0548"/>
    <w:rsid w:val="008E025A"/>
    <w:rsid w:val="008E2C3C"/>
    <w:rsid w:val="008E70E8"/>
    <w:rsid w:val="00925AEF"/>
    <w:rsid w:val="0094181F"/>
    <w:rsid w:val="00954B8E"/>
    <w:rsid w:val="00962B56"/>
    <w:rsid w:val="009749DD"/>
    <w:rsid w:val="009A5BB1"/>
    <w:rsid w:val="009B599E"/>
    <w:rsid w:val="009B7709"/>
    <w:rsid w:val="009D630F"/>
    <w:rsid w:val="009E601C"/>
    <w:rsid w:val="00A069D4"/>
    <w:rsid w:val="00A2680E"/>
    <w:rsid w:val="00A30372"/>
    <w:rsid w:val="00A366F1"/>
    <w:rsid w:val="00A37CD1"/>
    <w:rsid w:val="00A63895"/>
    <w:rsid w:val="00A80B4E"/>
    <w:rsid w:val="00AA66DD"/>
    <w:rsid w:val="00AC0964"/>
    <w:rsid w:val="00AE5B79"/>
    <w:rsid w:val="00B11B02"/>
    <w:rsid w:val="00B26560"/>
    <w:rsid w:val="00B36058"/>
    <w:rsid w:val="00B40470"/>
    <w:rsid w:val="00B56327"/>
    <w:rsid w:val="00B62E34"/>
    <w:rsid w:val="00B74697"/>
    <w:rsid w:val="00B83E75"/>
    <w:rsid w:val="00B86C2F"/>
    <w:rsid w:val="00B90A6A"/>
    <w:rsid w:val="00B9358D"/>
    <w:rsid w:val="00BD3AFA"/>
    <w:rsid w:val="00BF01E4"/>
    <w:rsid w:val="00C208E9"/>
    <w:rsid w:val="00C26934"/>
    <w:rsid w:val="00C47D32"/>
    <w:rsid w:val="00C8367F"/>
    <w:rsid w:val="00C86E0B"/>
    <w:rsid w:val="00CD7DD1"/>
    <w:rsid w:val="00CF159B"/>
    <w:rsid w:val="00CF75CE"/>
    <w:rsid w:val="00D02B5B"/>
    <w:rsid w:val="00D57A8B"/>
    <w:rsid w:val="00D601B8"/>
    <w:rsid w:val="00D720B9"/>
    <w:rsid w:val="00D84200"/>
    <w:rsid w:val="00D9384B"/>
    <w:rsid w:val="00D93B66"/>
    <w:rsid w:val="00D9447A"/>
    <w:rsid w:val="00DA6BAB"/>
    <w:rsid w:val="00DB20A3"/>
    <w:rsid w:val="00DB2E9F"/>
    <w:rsid w:val="00DC5F96"/>
    <w:rsid w:val="00DE49C1"/>
    <w:rsid w:val="00DE782D"/>
    <w:rsid w:val="00DF14A2"/>
    <w:rsid w:val="00DF6B2C"/>
    <w:rsid w:val="00E30406"/>
    <w:rsid w:val="00E557B8"/>
    <w:rsid w:val="00E55F0A"/>
    <w:rsid w:val="00E810C1"/>
    <w:rsid w:val="00E857B5"/>
    <w:rsid w:val="00EC53D1"/>
    <w:rsid w:val="00EF5733"/>
    <w:rsid w:val="00F1152A"/>
    <w:rsid w:val="00F21C64"/>
    <w:rsid w:val="00F70CCA"/>
    <w:rsid w:val="00F72D7D"/>
    <w:rsid w:val="00F913A0"/>
    <w:rsid w:val="00F93A5F"/>
    <w:rsid w:val="00FB0122"/>
    <w:rsid w:val="00FB61EA"/>
    <w:rsid w:val="00FF70EC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D4D038"/>
  <w15:docId w15:val="{1EC93A06-E193-44A2-8797-F8B92BF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3.Normal,Texte"/>
    <w:qFormat/>
    <w:rsid w:val="00D02B5B"/>
    <w:pPr>
      <w:spacing w:before="120" w:after="120" w:line="276" w:lineRule="auto"/>
    </w:pPr>
  </w:style>
  <w:style w:type="paragraph" w:styleId="Titre1">
    <w:name w:val="heading 1"/>
    <w:basedOn w:val="Normal"/>
    <w:next w:val="Normal"/>
    <w:link w:val="Titre1Car"/>
    <w:uiPriority w:val="9"/>
    <w:locked/>
    <w:rsid w:val="00B11B02"/>
    <w:pPr>
      <w:keepNext/>
      <w:keepLines/>
      <w:spacing w:after="0"/>
      <w:outlineLvl w:val="0"/>
    </w:pPr>
    <w:rPr>
      <w:rFonts w:eastAsiaTheme="majorEastAsia" w:cstheme="majorBidi"/>
      <w:b/>
      <w:caps/>
      <w:color w:val="2F5496" w:themeColor="accent1" w:themeShade="BF"/>
      <w:sz w:val="32"/>
      <w:szCs w:val="32"/>
    </w:rPr>
  </w:style>
  <w:style w:type="paragraph" w:styleId="Titre2">
    <w:name w:val="heading 2"/>
    <w:aliases w:val="Titre du communiqué"/>
    <w:basedOn w:val="Normal"/>
    <w:next w:val="Normal"/>
    <w:link w:val="Titre2Car"/>
    <w:uiPriority w:val="9"/>
    <w:unhideWhenUsed/>
    <w:locked/>
    <w:rsid w:val="00EC53D1"/>
    <w:pPr>
      <w:keepNext/>
      <w:keepLines/>
      <w:spacing w:before="480"/>
      <w:outlineLvl w:val="1"/>
    </w:pPr>
    <w:rPr>
      <w:rFonts w:eastAsiaTheme="majorEastAsia" w:cstheme="majorBidi"/>
      <w:b/>
      <w:color w:val="82CDE1"/>
      <w:sz w:val="28"/>
      <w:szCs w:val="26"/>
    </w:rPr>
  </w:style>
  <w:style w:type="paragraph" w:styleId="Titre3">
    <w:name w:val="heading 3"/>
    <w:aliases w:val="2. Sous-titre"/>
    <w:basedOn w:val="Normal"/>
    <w:next w:val="Normal"/>
    <w:link w:val="Titre3Car"/>
    <w:uiPriority w:val="9"/>
    <w:unhideWhenUsed/>
    <w:locked/>
    <w:rsid w:val="00A37CD1"/>
    <w:pPr>
      <w:keepNext/>
      <w:keepLines/>
      <w:outlineLvl w:val="2"/>
    </w:pPr>
    <w:rPr>
      <w:rFonts w:eastAsiaTheme="majorEastAsia" w:cstheme="majorBidi"/>
      <w:b/>
      <w:color w:val="006EA7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locked/>
    <w:rsid w:val="00AC0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locked/>
    <w:rsid w:val="00F9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3A0"/>
  </w:style>
  <w:style w:type="paragraph" w:styleId="Pieddepage">
    <w:name w:val="footer"/>
    <w:basedOn w:val="Normal"/>
    <w:link w:val="PieddepageCar"/>
    <w:uiPriority w:val="99"/>
    <w:unhideWhenUsed/>
    <w:locked/>
    <w:rsid w:val="00F9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3A0"/>
  </w:style>
  <w:style w:type="character" w:customStyle="1" w:styleId="Titre1Car">
    <w:name w:val="Titre 1 Car"/>
    <w:basedOn w:val="Policepardfaut"/>
    <w:link w:val="Titre1"/>
    <w:uiPriority w:val="9"/>
    <w:rsid w:val="00B11B02"/>
    <w:rPr>
      <w:rFonts w:ascii="Lucida Sans" w:eastAsiaTheme="majorEastAsia" w:hAnsi="Lucida Sans" w:cstheme="majorBidi"/>
      <w:b/>
      <w:caps/>
      <w:color w:val="2F5496" w:themeColor="accent1" w:themeShade="BF"/>
      <w:sz w:val="32"/>
      <w:szCs w:val="32"/>
    </w:rPr>
  </w:style>
  <w:style w:type="paragraph" w:styleId="Sansinterligne">
    <w:name w:val="No Spacing"/>
    <w:link w:val="SansinterligneCar"/>
    <w:uiPriority w:val="1"/>
    <w:locked/>
    <w:rsid w:val="00B11B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EC53D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2Car">
    <w:name w:val="Titre 2 Car"/>
    <w:aliases w:val="Titre du communiqué Car"/>
    <w:basedOn w:val="Policepardfaut"/>
    <w:link w:val="Titre2"/>
    <w:uiPriority w:val="9"/>
    <w:rsid w:val="00EC53D1"/>
    <w:rPr>
      <w:rFonts w:ascii="Lucida Sans" w:eastAsiaTheme="majorEastAsia" w:hAnsi="Lucida Sans" w:cstheme="majorBidi"/>
      <w:b/>
      <w:color w:val="82CDE1"/>
      <w:sz w:val="28"/>
      <w:szCs w:val="26"/>
    </w:rPr>
  </w:style>
  <w:style w:type="character" w:customStyle="1" w:styleId="Titre3Car">
    <w:name w:val="Titre 3 Car"/>
    <w:aliases w:val="2. Sous-titre Car"/>
    <w:basedOn w:val="Policepardfaut"/>
    <w:link w:val="Titre3"/>
    <w:uiPriority w:val="9"/>
    <w:rsid w:val="00A37CD1"/>
    <w:rPr>
      <w:rFonts w:ascii="Lucida Sans" w:eastAsiaTheme="majorEastAsia" w:hAnsi="Lucida Sans" w:cstheme="majorBidi"/>
      <w:b/>
      <w:color w:val="006EA7"/>
      <w:sz w:val="20"/>
      <w:szCs w:val="24"/>
    </w:rPr>
  </w:style>
  <w:style w:type="paragraph" w:customStyle="1" w:styleId="2Sous-titreducommuniqu">
    <w:name w:val="2. Sous-titre du communiqué"/>
    <w:basedOn w:val="Datelimite"/>
    <w:link w:val="2Sous-titreducommuniquCar"/>
    <w:qFormat/>
    <w:rsid w:val="000D4C1D"/>
    <w:pPr>
      <w:spacing w:before="360"/>
    </w:pPr>
  </w:style>
  <w:style w:type="paragraph" w:customStyle="1" w:styleId="6Pucesnoiresitalique">
    <w:name w:val="6. Puces noires italique"/>
    <w:basedOn w:val="5Pucesbleuesitaliques"/>
    <w:link w:val="6PucesnoiresitaliqueCar"/>
    <w:qFormat/>
    <w:rsid w:val="001D46D5"/>
    <w:pPr>
      <w:numPr>
        <w:numId w:val="7"/>
      </w:numPr>
    </w:pPr>
  </w:style>
  <w:style w:type="character" w:customStyle="1" w:styleId="A0">
    <w:name w:val="A0"/>
    <w:uiPriority w:val="99"/>
    <w:locked/>
    <w:rsid w:val="00F1152A"/>
    <w:rPr>
      <w:rFonts w:cs="Lucida Grande"/>
      <w:b/>
      <w:bCs/>
      <w:color w:val="000000"/>
      <w:sz w:val="16"/>
      <w:szCs w:val="16"/>
    </w:rPr>
  </w:style>
  <w:style w:type="paragraph" w:customStyle="1" w:styleId="Default">
    <w:name w:val="Default"/>
    <w:link w:val="DefaultCar"/>
    <w:rsid w:val="006C0D4A"/>
    <w:pPr>
      <w:autoSpaceDE w:val="0"/>
      <w:autoSpaceDN w:val="0"/>
      <w:adjustRightInd w:val="0"/>
      <w:spacing w:after="0" w:line="240" w:lineRule="auto"/>
    </w:pPr>
    <w:rPr>
      <w:rFonts w:ascii="Lucida Grande" w:hAnsi="Lucida Grande" w:cs="Lucida Grande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locked/>
    <w:rsid w:val="006C0D4A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locked/>
    <w:rsid w:val="006C0D4A"/>
    <w:rPr>
      <w:rFonts w:cs="Lucida Grande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locked/>
    <w:rsid w:val="006C0D4A"/>
    <w:pPr>
      <w:spacing w:line="241" w:lineRule="atLeast"/>
    </w:pPr>
    <w:rPr>
      <w:rFonts w:cs="Times New Roman"/>
      <w:color w:val="auto"/>
    </w:rPr>
  </w:style>
  <w:style w:type="character" w:styleId="Lienhypertexte">
    <w:name w:val="Hyperlink"/>
    <w:basedOn w:val="Policepardfaut"/>
    <w:uiPriority w:val="99"/>
    <w:unhideWhenUsed/>
    <w:qFormat/>
    <w:locked/>
    <w:rsid w:val="006151C8"/>
    <w:rPr>
      <w:rFonts w:ascii="Lucida Sans" w:hAnsi="Lucida Sans"/>
      <w:color w:val="0563C1" w:themeColor="hyperlink"/>
      <w:sz w:val="20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locked/>
    <w:rsid w:val="006C0D4A"/>
    <w:rPr>
      <w:color w:val="605E5C"/>
      <w:shd w:val="clear" w:color="auto" w:fill="E1DFDD"/>
    </w:rPr>
  </w:style>
  <w:style w:type="paragraph" w:customStyle="1" w:styleId="4Textebleu">
    <w:name w:val="4.Texte bleu"/>
    <w:basedOn w:val="Normal"/>
    <w:link w:val="4TextebleuCar"/>
    <w:qFormat/>
    <w:rsid w:val="006C0D4A"/>
    <w:pPr>
      <w:spacing w:after="160" w:line="259" w:lineRule="auto"/>
    </w:pPr>
    <w:rPr>
      <w:color w:val="006EA7"/>
      <w:szCs w:val="16"/>
    </w:rPr>
  </w:style>
  <w:style w:type="character" w:customStyle="1" w:styleId="4TextebleuCar">
    <w:name w:val="4.Texte bleu Car"/>
    <w:basedOn w:val="Policepardfaut"/>
    <w:link w:val="4Textebleu"/>
    <w:rsid w:val="006C0D4A"/>
    <w:rPr>
      <w:rFonts w:ascii="Lucida Grande" w:hAnsi="Lucida Grande"/>
      <w:color w:val="006EA7"/>
      <w:sz w:val="18"/>
      <w:szCs w:val="16"/>
    </w:rPr>
  </w:style>
  <w:style w:type="paragraph" w:customStyle="1" w:styleId="3Texteitalique">
    <w:name w:val="3.Texte italique"/>
    <w:basedOn w:val="Normal"/>
    <w:link w:val="3TexteitaliqueCar"/>
    <w:qFormat/>
    <w:rsid w:val="006C0D4A"/>
    <w:pPr>
      <w:spacing w:after="160" w:line="259" w:lineRule="auto"/>
    </w:pPr>
    <w:rPr>
      <w:i/>
      <w:szCs w:val="16"/>
    </w:rPr>
  </w:style>
  <w:style w:type="character" w:customStyle="1" w:styleId="3TexteitaliqueCar">
    <w:name w:val="3.Texte italique Car"/>
    <w:basedOn w:val="Policepardfaut"/>
    <w:link w:val="3Texteitalique"/>
    <w:rsid w:val="006C0D4A"/>
    <w:rPr>
      <w:rFonts w:ascii="Lucida Grande" w:hAnsi="Lucida Grande"/>
      <w:i/>
      <w:sz w:val="18"/>
      <w:szCs w:val="16"/>
    </w:rPr>
  </w:style>
  <w:style w:type="paragraph" w:customStyle="1" w:styleId="Entte">
    <w:name w:val="Entête"/>
    <w:basedOn w:val="Normal"/>
    <w:link w:val="EntteCar"/>
    <w:locked/>
    <w:rsid w:val="006C0D4A"/>
    <w:pPr>
      <w:spacing w:after="0" w:line="259" w:lineRule="auto"/>
      <w:jc w:val="right"/>
    </w:pPr>
    <w:rPr>
      <w:b/>
      <w:caps/>
      <w:noProof/>
      <w:color w:val="006EA7"/>
      <w:sz w:val="32"/>
      <w:szCs w:val="16"/>
    </w:rPr>
  </w:style>
  <w:style w:type="character" w:customStyle="1" w:styleId="EntteCar">
    <w:name w:val="Entête Car"/>
    <w:basedOn w:val="Policepardfaut"/>
    <w:link w:val="Entte"/>
    <w:rsid w:val="006C0D4A"/>
    <w:rPr>
      <w:rFonts w:ascii="Lucida Sans" w:hAnsi="Lucida Sans"/>
      <w:b/>
      <w:caps/>
      <w:noProof/>
      <w:color w:val="006EA7"/>
      <w:sz w:val="32"/>
      <w:szCs w:val="16"/>
    </w:rPr>
  </w:style>
  <w:style w:type="character" w:customStyle="1" w:styleId="DefaultCar">
    <w:name w:val="Default Car"/>
    <w:basedOn w:val="Policepardfaut"/>
    <w:link w:val="Default"/>
    <w:rsid w:val="006C0D4A"/>
    <w:rPr>
      <w:rFonts w:ascii="Lucida Grande" w:hAnsi="Lucida Grande" w:cs="Lucida Grande"/>
      <w:color w:val="000000"/>
      <w:sz w:val="24"/>
      <w:szCs w:val="24"/>
    </w:rPr>
  </w:style>
  <w:style w:type="paragraph" w:customStyle="1" w:styleId="Dateducommuniqu">
    <w:name w:val="Date du communiqué"/>
    <w:basedOn w:val="Style1"/>
    <w:link w:val="DateducommuniquCar"/>
    <w:locked/>
    <w:rsid w:val="00A2680E"/>
  </w:style>
  <w:style w:type="character" w:customStyle="1" w:styleId="DateducommuniquCar">
    <w:name w:val="Date du communiqué Car"/>
    <w:basedOn w:val="EntteCar"/>
    <w:link w:val="Dateducommuniqu"/>
    <w:rsid w:val="00A2680E"/>
    <w:rPr>
      <w:rFonts w:ascii="Lucida Sans" w:hAnsi="Lucida Sans"/>
      <w:b w:val="0"/>
      <w:caps w:val="0"/>
      <w:noProof/>
      <w:color w:val="006EA7"/>
      <w:sz w:val="24"/>
      <w:szCs w:val="24"/>
      <w:lang w:val="fr-FR"/>
    </w:rPr>
  </w:style>
  <w:style w:type="paragraph" w:customStyle="1" w:styleId="3Textegras">
    <w:name w:val="3.Texte gras"/>
    <w:basedOn w:val="Normal"/>
    <w:link w:val="3TextegrasCar"/>
    <w:qFormat/>
    <w:rsid w:val="00A63895"/>
    <w:pPr>
      <w:spacing w:after="160" w:line="259" w:lineRule="auto"/>
    </w:pPr>
    <w:rPr>
      <w:b/>
      <w:szCs w:val="16"/>
    </w:rPr>
  </w:style>
  <w:style w:type="character" w:customStyle="1" w:styleId="3TextegrasCar">
    <w:name w:val="3.Texte gras Car"/>
    <w:basedOn w:val="Policepardfaut"/>
    <w:link w:val="3Textegras"/>
    <w:rsid w:val="00A63895"/>
    <w:rPr>
      <w:rFonts w:ascii="Lucida Grande" w:hAnsi="Lucida Grande"/>
      <w:b/>
      <w:sz w:val="18"/>
      <w:szCs w:val="16"/>
    </w:rPr>
  </w:style>
  <w:style w:type="paragraph" w:customStyle="1" w:styleId="3TexteItaliquegras">
    <w:name w:val="3.Texte Italique gras"/>
    <w:basedOn w:val="Normal"/>
    <w:link w:val="3TexteItaliquegrasCar"/>
    <w:qFormat/>
    <w:rsid w:val="00A63895"/>
    <w:pPr>
      <w:spacing w:after="160" w:line="259" w:lineRule="auto"/>
    </w:pPr>
    <w:rPr>
      <w:b/>
      <w:i/>
      <w:szCs w:val="16"/>
    </w:rPr>
  </w:style>
  <w:style w:type="character" w:customStyle="1" w:styleId="3TexteItaliquegrasCar">
    <w:name w:val="3.Texte Italique gras Car"/>
    <w:basedOn w:val="Policepardfaut"/>
    <w:link w:val="3TexteItaliquegras"/>
    <w:rsid w:val="00A63895"/>
    <w:rPr>
      <w:rFonts w:ascii="Lucida Grande" w:hAnsi="Lucida Grande"/>
      <w:b/>
      <w:i/>
      <w:sz w:val="18"/>
      <w:szCs w:val="16"/>
    </w:rPr>
  </w:style>
  <w:style w:type="paragraph" w:customStyle="1" w:styleId="4Textebleuitalique">
    <w:name w:val="4.Texte bleu italique"/>
    <w:basedOn w:val="Normal"/>
    <w:link w:val="4TextebleuitaliqueCar"/>
    <w:qFormat/>
    <w:rsid w:val="009B599E"/>
    <w:pPr>
      <w:spacing w:after="160" w:line="259" w:lineRule="auto"/>
    </w:pPr>
    <w:rPr>
      <w:i/>
      <w:color w:val="006EA7"/>
      <w:szCs w:val="16"/>
    </w:rPr>
  </w:style>
  <w:style w:type="character" w:customStyle="1" w:styleId="4TextebleuitaliqueCar">
    <w:name w:val="4.Texte bleu italique Car"/>
    <w:basedOn w:val="Policepardfaut"/>
    <w:link w:val="4Textebleuitalique"/>
    <w:rsid w:val="009B599E"/>
    <w:rPr>
      <w:rFonts w:ascii="Lucida Grande" w:hAnsi="Lucida Grande"/>
      <w:i/>
      <w:color w:val="006EA7"/>
      <w:sz w:val="18"/>
      <w:szCs w:val="16"/>
    </w:rPr>
  </w:style>
  <w:style w:type="paragraph" w:customStyle="1" w:styleId="4Textebleugras">
    <w:name w:val="4.Texte bleu gras"/>
    <w:basedOn w:val="Normal"/>
    <w:link w:val="4TextebleugrasCar"/>
    <w:qFormat/>
    <w:rsid w:val="00595B0D"/>
    <w:pPr>
      <w:spacing w:after="160" w:line="259" w:lineRule="auto"/>
    </w:pPr>
    <w:rPr>
      <w:b/>
      <w:color w:val="006EA7"/>
      <w:szCs w:val="16"/>
    </w:rPr>
  </w:style>
  <w:style w:type="character" w:customStyle="1" w:styleId="4TextebleugrasCar">
    <w:name w:val="4.Texte bleu gras Car"/>
    <w:basedOn w:val="Policepardfaut"/>
    <w:link w:val="4Textebleugras"/>
    <w:rsid w:val="00595B0D"/>
    <w:rPr>
      <w:rFonts w:ascii="Lucida Grande" w:hAnsi="Lucida Grande"/>
      <w:b/>
      <w:color w:val="006EA7"/>
      <w:sz w:val="18"/>
      <w:szCs w:val="16"/>
    </w:rPr>
  </w:style>
  <w:style w:type="paragraph" w:customStyle="1" w:styleId="4Textebleugrasitalique">
    <w:name w:val="4. Texte bleu gras italique"/>
    <w:basedOn w:val="Normal"/>
    <w:link w:val="4TextebleugrasitaliqueCar"/>
    <w:qFormat/>
    <w:rsid w:val="00595B0D"/>
    <w:pPr>
      <w:spacing w:after="160" w:line="259" w:lineRule="auto"/>
    </w:pPr>
    <w:rPr>
      <w:b/>
      <w:i/>
      <w:color w:val="006EA7"/>
      <w:szCs w:val="16"/>
    </w:rPr>
  </w:style>
  <w:style w:type="character" w:customStyle="1" w:styleId="4TextebleugrasitaliqueCar">
    <w:name w:val="4. Texte bleu gras italique Car"/>
    <w:basedOn w:val="Policepardfaut"/>
    <w:link w:val="4Textebleugrasitalique"/>
    <w:rsid w:val="00595B0D"/>
    <w:rPr>
      <w:rFonts w:ascii="Lucida Grande" w:hAnsi="Lucida Grande"/>
      <w:b/>
      <w:i/>
      <w:color w:val="006EA7"/>
      <w:sz w:val="18"/>
      <w:szCs w:val="16"/>
    </w:rPr>
  </w:style>
  <w:style w:type="paragraph" w:customStyle="1" w:styleId="5Pucesbleues">
    <w:name w:val="5.Puces bleues"/>
    <w:basedOn w:val="Normal"/>
    <w:link w:val="5PucesbleuesCar"/>
    <w:qFormat/>
    <w:rsid w:val="00595B0D"/>
    <w:pPr>
      <w:numPr>
        <w:numId w:val="5"/>
      </w:numPr>
      <w:spacing w:after="160" w:line="259" w:lineRule="auto"/>
    </w:pPr>
    <w:rPr>
      <w:szCs w:val="16"/>
    </w:rPr>
  </w:style>
  <w:style w:type="character" w:customStyle="1" w:styleId="5PucesbleuesCar">
    <w:name w:val="5.Puces bleues Car"/>
    <w:basedOn w:val="Policepardfaut"/>
    <w:link w:val="5Pucesbleues"/>
    <w:rsid w:val="00595B0D"/>
    <w:rPr>
      <w:rFonts w:ascii="Lucida Grande" w:hAnsi="Lucida Grande"/>
      <w:sz w:val="20"/>
      <w:szCs w:val="16"/>
    </w:rPr>
  </w:style>
  <w:style w:type="paragraph" w:customStyle="1" w:styleId="5Pucesbleuesgras">
    <w:name w:val="5.Puces bleues gras"/>
    <w:basedOn w:val="Style4"/>
    <w:link w:val="5PucesbleuesgrasCar"/>
    <w:qFormat/>
    <w:rsid w:val="00B62E34"/>
  </w:style>
  <w:style w:type="character" w:customStyle="1" w:styleId="5PucesbleuesgrasCar">
    <w:name w:val="5.Puces bleues gras Car"/>
    <w:basedOn w:val="5PucesbleuesCar"/>
    <w:link w:val="5Pucesbleuesgras"/>
    <w:rsid w:val="00B62E34"/>
    <w:rPr>
      <w:rFonts w:ascii="Lucida Grande" w:hAnsi="Lucida Grande"/>
      <w:b/>
      <w:sz w:val="20"/>
      <w:szCs w:val="16"/>
    </w:rPr>
  </w:style>
  <w:style w:type="paragraph" w:customStyle="1" w:styleId="5Pucesbleuesgrasitalique">
    <w:name w:val="5.Puces bleues gras italique"/>
    <w:basedOn w:val="5Pucesbleuesgras"/>
    <w:link w:val="5PucesbleuesgrasitaliqueCar"/>
    <w:qFormat/>
    <w:rsid w:val="00595B0D"/>
    <w:pPr>
      <w:numPr>
        <w:numId w:val="4"/>
      </w:numPr>
    </w:pPr>
    <w:rPr>
      <w:i/>
    </w:rPr>
  </w:style>
  <w:style w:type="character" w:customStyle="1" w:styleId="5PucesbleuesgrasitaliqueCar">
    <w:name w:val="5.Puces bleues gras italique Car"/>
    <w:basedOn w:val="5PucesbleuesgrasCar"/>
    <w:link w:val="5Pucesbleuesgrasitalique"/>
    <w:rsid w:val="00595B0D"/>
    <w:rPr>
      <w:rFonts w:ascii="Lucida Grande" w:hAnsi="Lucida Grande"/>
      <w:b/>
      <w:i/>
      <w:sz w:val="20"/>
      <w:szCs w:val="16"/>
    </w:rPr>
  </w:style>
  <w:style w:type="paragraph" w:customStyle="1" w:styleId="5Pucesbleuesitaliques">
    <w:name w:val="5.Puces bleues italiques"/>
    <w:basedOn w:val="5Pucesbleuesgrasitalique"/>
    <w:link w:val="5PucesbleuesitaliquesCar"/>
    <w:qFormat/>
    <w:rsid w:val="00595B0D"/>
    <w:pPr>
      <w:numPr>
        <w:numId w:val="3"/>
      </w:numPr>
    </w:pPr>
    <w:rPr>
      <w:b w:val="0"/>
    </w:rPr>
  </w:style>
  <w:style w:type="character" w:customStyle="1" w:styleId="5PucesbleuesitaliquesCar">
    <w:name w:val="5.Puces bleues italiques Car"/>
    <w:basedOn w:val="5PucesbleuesgrasitaliqueCar"/>
    <w:link w:val="5Pucesbleuesitaliques"/>
    <w:rsid w:val="00595B0D"/>
    <w:rPr>
      <w:rFonts w:ascii="Lucida Grande" w:hAnsi="Lucida Grande"/>
      <w:b w:val="0"/>
      <w:i/>
      <w:sz w:val="20"/>
      <w:szCs w:val="16"/>
    </w:rPr>
  </w:style>
  <w:style w:type="paragraph" w:customStyle="1" w:styleId="6Pucesnoires">
    <w:name w:val="6.Puces noires"/>
    <w:basedOn w:val="Normal"/>
    <w:link w:val="6PucesnoiresCar"/>
    <w:qFormat/>
    <w:rsid w:val="00595B0D"/>
    <w:pPr>
      <w:numPr>
        <w:numId w:val="1"/>
      </w:numPr>
      <w:spacing w:after="160" w:line="259" w:lineRule="auto"/>
    </w:pPr>
    <w:rPr>
      <w:szCs w:val="16"/>
    </w:rPr>
  </w:style>
  <w:style w:type="character" w:customStyle="1" w:styleId="6PucesnoiresCar">
    <w:name w:val="6.Puces noires Car"/>
    <w:basedOn w:val="Policepardfaut"/>
    <w:link w:val="6Pucesnoires"/>
    <w:rsid w:val="00595B0D"/>
    <w:rPr>
      <w:rFonts w:ascii="Lucida Grande" w:hAnsi="Lucida Grande"/>
      <w:sz w:val="20"/>
      <w:szCs w:val="16"/>
    </w:rPr>
  </w:style>
  <w:style w:type="paragraph" w:customStyle="1" w:styleId="6Pucesnoiresgras">
    <w:name w:val="6.Puces noires gras"/>
    <w:basedOn w:val="6Pucesnoires"/>
    <w:link w:val="6PucesnoiresgrasCar"/>
    <w:qFormat/>
    <w:rsid w:val="00595B0D"/>
    <w:pPr>
      <w:numPr>
        <w:numId w:val="2"/>
      </w:numPr>
    </w:pPr>
    <w:rPr>
      <w:b/>
    </w:rPr>
  </w:style>
  <w:style w:type="character" w:customStyle="1" w:styleId="6PucesnoiresgrasCar">
    <w:name w:val="6.Puces noires gras Car"/>
    <w:basedOn w:val="6PucesnoiresCar"/>
    <w:link w:val="6Pucesnoiresgras"/>
    <w:rsid w:val="00595B0D"/>
    <w:rPr>
      <w:rFonts w:ascii="Lucida Grande" w:hAnsi="Lucida Grande"/>
      <w:b/>
      <w:sz w:val="20"/>
      <w:szCs w:val="16"/>
    </w:rPr>
  </w:style>
  <w:style w:type="paragraph" w:customStyle="1" w:styleId="6Pucesnoiresgrasitalique">
    <w:name w:val="6.Puces noires gras italique"/>
    <w:basedOn w:val="6Pucesnoiresgras"/>
    <w:link w:val="6PucesnoiresgrasitaliqueCar"/>
    <w:qFormat/>
    <w:rsid w:val="00B56327"/>
    <w:pPr>
      <w:numPr>
        <w:numId w:val="6"/>
      </w:numPr>
    </w:pPr>
    <w:rPr>
      <w:i/>
    </w:rPr>
  </w:style>
  <w:style w:type="character" w:customStyle="1" w:styleId="6PucesnoiresgrasitaliqueCar">
    <w:name w:val="6.Puces noires gras italique Car"/>
    <w:basedOn w:val="6PucesnoiresgrasCar"/>
    <w:link w:val="6Pucesnoiresgrasitalique"/>
    <w:rsid w:val="00B56327"/>
    <w:rPr>
      <w:rFonts w:ascii="Lucida Grande" w:hAnsi="Lucida Grande"/>
      <w:b/>
      <w:i/>
      <w:sz w:val="20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AC0964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customStyle="1" w:styleId="1Titreducommuniqu">
    <w:name w:val="1. Titre du communiqué"/>
    <w:basedOn w:val="Titre2"/>
    <w:link w:val="1TitreducommuniquCar"/>
    <w:qFormat/>
    <w:rsid w:val="009B7709"/>
    <w:rPr>
      <w:rFonts w:cs="Lucida Grande"/>
      <w:color w:val="006EA7"/>
      <w:sz w:val="40"/>
      <w:lang w:val="fr-FR"/>
    </w:rPr>
  </w:style>
  <w:style w:type="character" w:customStyle="1" w:styleId="2Sous-titreducommuniquCar">
    <w:name w:val="2. Sous-titre du communiqué Car"/>
    <w:basedOn w:val="1TitreducommuniquCar"/>
    <w:link w:val="2Sous-titreducommuniqu"/>
    <w:rsid w:val="000D4C1D"/>
    <w:rPr>
      <w:rFonts w:ascii="Lucida Sans" w:eastAsiaTheme="majorEastAsia" w:hAnsi="Lucida Sans" w:cs="Times New Roman"/>
      <w:b/>
      <w:caps/>
      <w:color w:val="82CDE1"/>
      <w:sz w:val="24"/>
      <w:szCs w:val="24"/>
      <w:lang w:val="fr-FR"/>
    </w:rPr>
  </w:style>
  <w:style w:type="character" w:customStyle="1" w:styleId="1TitreducommuniquCar">
    <w:name w:val="1. Titre du communiqué Car"/>
    <w:basedOn w:val="Policepardfaut"/>
    <w:link w:val="1Titreducommuniqu"/>
    <w:rsid w:val="009B7709"/>
    <w:rPr>
      <w:rFonts w:ascii="Lucida Grande" w:eastAsiaTheme="majorEastAsia" w:hAnsi="Lucida Grande" w:cs="Lucida Grande"/>
      <w:b/>
      <w:color w:val="006EA7"/>
      <w:sz w:val="40"/>
      <w:szCs w:val="26"/>
      <w:lang w:val="fr-FR"/>
    </w:rPr>
  </w:style>
  <w:style w:type="character" w:customStyle="1" w:styleId="6PucesnoiresitaliqueCar">
    <w:name w:val="6. Puces noires italique Car"/>
    <w:basedOn w:val="5PucesbleuesitaliquesCar"/>
    <w:link w:val="6Pucesnoiresitalique"/>
    <w:rsid w:val="001D46D5"/>
    <w:rPr>
      <w:rFonts w:ascii="Lucida Grande" w:hAnsi="Lucida Grande"/>
      <w:b w:val="0"/>
      <w:i/>
      <w:sz w:val="20"/>
      <w:szCs w:val="16"/>
    </w:rPr>
  </w:style>
  <w:style w:type="paragraph" w:customStyle="1" w:styleId="Style1">
    <w:name w:val="Style1"/>
    <w:basedOn w:val="Sansinterligne"/>
    <w:link w:val="Style1Car"/>
    <w:rsid w:val="006F307C"/>
    <w:pPr>
      <w:jc w:val="right"/>
    </w:pPr>
    <w:rPr>
      <w:rFonts w:ascii="Lucida Sans" w:hAnsi="Lucida Sans"/>
      <w:sz w:val="24"/>
      <w:szCs w:val="24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F307C"/>
  </w:style>
  <w:style w:type="character" w:customStyle="1" w:styleId="Style1Car">
    <w:name w:val="Style1 Car"/>
    <w:basedOn w:val="SansinterligneCar"/>
    <w:link w:val="Style1"/>
    <w:rsid w:val="006F307C"/>
    <w:rPr>
      <w:rFonts w:ascii="Lucida Sans" w:hAnsi="Lucida Sans"/>
      <w:sz w:val="24"/>
      <w:szCs w:val="24"/>
      <w:lang w:val="fr-FR"/>
    </w:rPr>
  </w:style>
  <w:style w:type="character" w:customStyle="1" w:styleId="A1">
    <w:name w:val="A1"/>
    <w:uiPriority w:val="99"/>
    <w:rsid w:val="00B62E34"/>
    <w:rPr>
      <w:rFonts w:cs="PEYCCS+LucidaGrande"/>
      <w:color w:val="000000"/>
      <w:sz w:val="18"/>
      <w:szCs w:val="18"/>
    </w:rPr>
  </w:style>
  <w:style w:type="paragraph" w:customStyle="1" w:styleId="Style3">
    <w:name w:val="Style3"/>
    <w:basedOn w:val="Normal"/>
    <w:link w:val="Style3Car"/>
    <w:qFormat/>
    <w:rsid w:val="00B62E34"/>
  </w:style>
  <w:style w:type="character" w:customStyle="1" w:styleId="Style3Car">
    <w:name w:val="Style3 Car"/>
    <w:basedOn w:val="Policepardfaut"/>
    <w:link w:val="Style3"/>
    <w:rsid w:val="00B62E34"/>
    <w:rPr>
      <w:rFonts w:ascii="Lucida Sans" w:hAnsi="Lucida Sans"/>
      <w:sz w:val="20"/>
    </w:rPr>
  </w:style>
  <w:style w:type="paragraph" w:customStyle="1" w:styleId="Style5">
    <w:name w:val="Style5"/>
    <w:basedOn w:val="Style4"/>
    <w:link w:val="Style5Car"/>
    <w:qFormat/>
    <w:rsid w:val="00B62E34"/>
    <w:pPr>
      <w:spacing w:before="120" w:after="120" w:line="276" w:lineRule="auto"/>
    </w:pPr>
    <w:rPr>
      <w:b w:val="0"/>
    </w:rPr>
  </w:style>
  <w:style w:type="character" w:customStyle="1" w:styleId="Style5Car">
    <w:name w:val="Style5 Car"/>
    <w:basedOn w:val="Policepardfaut"/>
    <w:link w:val="Style5"/>
    <w:rsid w:val="00B62E34"/>
    <w:rPr>
      <w:rFonts w:ascii="Lucida Grande" w:hAnsi="Lucida Grande"/>
      <w:sz w:val="20"/>
    </w:rPr>
  </w:style>
  <w:style w:type="paragraph" w:customStyle="1" w:styleId="Style4">
    <w:name w:val="Style4"/>
    <w:basedOn w:val="Normal"/>
    <w:link w:val="Style4Car"/>
    <w:qFormat/>
    <w:rsid w:val="00B62E34"/>
    <w:pPr>
      <w:numPr>
        <w:numId w:val="8"/>
      </w:numPr>
      <w:spacing w:before="240" w:after="160" w:line="259" w:lineRule="auto"/>
      <w:ind w:left="470" w:hanging="357"/>
    </w:pPr>
    <w:rPr>
      <w:b/>
    </w:rPr>
  </w:style>
  <w:style w:type="character" w:customStyle="1" w:styleId="Style4Car">
    <w:name w:val="Style4 Car"/>
    <w:basedOn w:val="Policepardfaut"/>
    <w:link w:val="Style4"/>
    <w:rsid w:val="00B62E34"/>
    <w:rPr>
      <w:rFonts w:ascii="Lucida Grande" w:hAnsi="Lucida Grande"/>
      <w:b/>
      <w:sz w:val="20"/>
    </w:rPr>
  </w:style>
  <w:style w:type="paragraph" w:customStyle="1" w:styleId="Datelimite">
    <w:name w:val="Date limite"/>
    <w:basedOn w:val="Normal"/>
    <w:link w:val="DatelimiteCar"/>
    <w:qFormat/>
    <w:rsid w:val="00B62E34"/>
    <w:pPr>
      <w:spacing w:before="0" w:after="160" w:line="259" w:lineRule="auto"/>
    </w:pPr>
    <w:rPr>
      <w:rFonts w:cs="Times New Roman"/>
      <w:b/>
      <w:caps/>
      <w:color w:val="82CDE1"/>
      <w:sz w:val="24"/>
      <w:szCs w:val="24"/>
    </w:rPr>
  </w:style>
  <w:style w:type="character" w:customStyle="1" w:styleId="DatelimiteCar">
    <w:name w:val="Date limite Car"/>
    <w:basedOn w:val="Policepardfaut"/>
    <w:link w:val="Datelimite"/>
    <w:rsid w:val="00B62E34"/>
    <w:rPr>
      <w:rFonts w:ascii="Lucida Sans" w:hAnsi="Lucida Sans" w:cs="Times New Roman"/>
      <w:b/>
      <w:caps/>
      <w:color w:val="82CDE1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locked/>
    <w:rsid w:val="00B62E34"/>
    <w:pPr>
      <w:ind w:left="720"/>
      <w:contextualSpacing/>
    </w:pPr>
  </w:style>
  <w:style w:type="paragraph" w:customStyle="1" w:styleId="5Tirettextenormal">
    <w:name w:val="5.Tiret texte normal"/>
    <w:basedOn w:val="Paragraphedeliste"/>
    <w:link w:val="5TirettextenormalCar"/>
    <w:qFormat/>
    <w:rsid w:val="008E025A"/>
    <w:pPr>
      <w:numPr>
        <w:numId w:val="9"/>
      </w:numPr>
      <w:ind w:left="1134" w:hanging="357"/>
      <w:contextualSpacing w:val="0"/>
    </w:pPr>
  </w:style>
  <w:style w:type="paragraph" w:customStyle="1" w:styleId="Style6">
    <w:name w:val="Style6"/>
    <w:basedOn w:val="4Textebleugras"/>
    <w:link w:val="Style6Car"/>
    <w:rsid w:val="00DA6BAB"/>
    <w:pPr>
      <w:jc w:val="right"/>
    </w:pPr>
    <w:rPr>
      <w:sz w:val="24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2E34"/>
    <w:rPr>
      <w:rFonts w:ascii="Lucida Sans" w:hAnsi="Lucida Sans"/>
      <w:sz w:val="20"/>
    </w:rPr>
  </w:style>
  <w:style w:type="character" w:customStyle="1" w:styleId="5TirettextenormalCar">
    <w:name w:val="5.Tiret texte normal Car"/>
    <w:basedOn w:val="ParagraphedelisteCar"/>
    <w:link w:val="5Tirettextenormal"/>
    <w:rsid w:val="008E025A"/>
    <w:rPr>
      <w:rFonts w:ascii="Lucida Grande" w:hAnsi="Lucida Grande"/>
      <w:sz w:val="20"/>
    </w:rPr>
  </w:style>
  <w:style w:type="paragraph" w:customStyle="1" w:styleId="Offrepouvoir">
    <w:name w:val="Offre à pouvoir"/>
    <w:basedOn w:val="Normal"/>
    <w:link w:val="OffrepouvoirCar"/>
    <w:qFormat/>
    <w:rsid w:val="006151C8"/>
    <w:pPr>
      <w:autoSpaceDE w:val="0"/>
      <w:autoSpaceDN w:val="0"/>
      <w:adjustRightInd w:val="0"/>
      <w:spacing w:after="140" w:line="241" w:lineRule="atLeast"/>
    </w:pPr>
    <w:rPr>
      <w:rFonts w:cs="Lucida Grande"/>
      <w:sz w:val="24"/>
      <w:szCs w:val="24"/>
    </w:rPr>
  </w:style>
  <w:style w:type="character" w:customStyle="1" w:styleId="Style6Car">
    <w:name w:val="Style6 Car"/>
    <w:basedOn w:val="4TextebleugrasCar"/>
    <w:link w:val="Style6"/>
    <w:rsid w:val="00DA6BAB"/>
    <w:rPr>
      <w:rFonts w:ascii="Lucida Grande" w:hAnsi="Lucida Grande"/>
      <w:b/>
      <w:color w:val="006EA7"/>
      <w:sz w:val="24"/>
      <w:szCs w:val="16"/>
      <w:lang w:val="fr-FR"/>
    </w:rPr>
  </w:style>
  <w:style w:type="paragraph" w:customStyle="1" w:styleId="Style2">
    <w:name w:val="Style2"/>
    <w:basedOn w:val="Normal"/>
    <w:link w:val="Style2Car"/>
    <w:qFormat/>
    <w:rsid w:val="00E857B5"/>
    <w:pPr>
      <w:spacing w:before="0" w:after="160" w:line="259" w:lineRule="auto"/>
    </w:pPr>
    <w:rPr>
      <w:rFonts w:cs="Times New Roman"/>
      <w:b/>
      <w:caps/>
      <w:color w:val="82CDE1"/>
      <w:sz w:val="24"/>
      <w:szCs w:val="24"/>
    </w:rPr>
  </w:style>
  <w:style w:type="character" w:customStyle="1" w:styleId="OffrepouvoirCar">
    <w:name w:val="Offre à pouvoir Car"/>
    <w:basedOn w:val="Policepardfaut"/>
    <w:link w:val="Offrepouvoir"/>
    <w:rsid w:val="006151C8"/>
    <w:rPr>
      <w:rFonts w:ascii="Lucida Grande" w:hAnsi="Lucida Grande" w:cs="Lucida Grande"/>
      <w:sz w:val="24"/>
      <w:szCs w:val="24"/>
    </w:rPr>
  </w:style>
  <w:style w:type="character" w:customStyle="1" w:styleId="Style2Car">
    <w:name w:val="Style2 Car"/>
    <w:basedOn w:val="Policepardfaut"/>
    <w:link w:val="Style2"/>
    <w:rsid w:val="00E857B5"/>
    <w:rPr>
      <w:rFonts w:ascii="Lucida Sans" w:hAnsi="Lucida Sans" w:cs="Times New Roman"/>
      <w:b/>
      <w:caps/>
      <w:color w:val="82CDE1"/>
      <w:sz w:val="24"/>
      <w:szCs w:val="24"/>
    </w:rPr>
  </w:style>
  <w:style w:type="paragraph" w:customStyle="1" w:styleId="Vivaliabejobs">
    <w:name w:val="Vivalia.be/jobs"/>
    <w:basedOn w:val="4Textebleugras"/>
    <w:link w:val="VivaliabejobsCar"/>
    <w:qFormat/>
    <w:rsid w:val="005F23FF"/>
    <w:pPr>
      <w:jc w:val="right"/>
    </w:pPr>
    <w:rPr>
      <w:noProof/>
    </w:rPr>
  </w:style>
  <w:style w:type="character" w:customStyle="1" w:styleId="VivaliabejobsCar">
    <w:name w:val="Vivalia.be/jobs Car"/>
    <w:basedOn w:val="4TextebleugrasCar"/>
    <w:link w:val="Vivaliabejobs"/>
    <w:rsid w:val="005F23FF"/>
    <w:rPr>
      <w:rFonts w:ascii="Lucida Grande" w:hAnsi="Lucida Grande"/>
      <w:b/>
      <w:noProof/>
      <w:color w:val="006EA7"/>
      <w:sz w:val="20"/>
      <w:szCs w:val="16"/>
    </w:rPr>
  </w:style>
  <w:style w:type="paragraph" w:customStyle="1" w:styleId="Mtiers">
    <w:name w:val="Métiers"/>
    <w:basedOn w:val="Normal"/>
    <w:rsid w:val="00595021"/>
    <w:pPr>
      <w:numPr>
        <w:numId w:val="10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F9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valia.be/jobs" TargetMode="External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valia.be/job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1513-B74A-46A8-94E6-BAE80102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Tellier</dc:creator>
  <cp:lastModifiedBy>Furdelle Elisabeth</cp:lastModifiedBy>
  <cp:revision>18</cp:revision>
  <cp:lastPrinted>2025-08-21T09:55:00Z</cp:lastPrinted>
  <dcterms:created xsi:type="dcterms:W3CDTF">2025-05-09T14:19:00Z</dcterms:created>
  <dcterms:modified xsi:type="dcterms:W3CDTF">2026-01-14T15:28:00Z</dcterms:modified>
</cp:coreProperties>
</file>